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B981" w14:textId="57394507" w:rsidR="00D571B3" w:rsidRDefault="00F55A57" w:rsidP="00C754EA">
      <w:pPr>
        <w:rPr>
          <w:rFonts w:ascii="Century Gothic" w:hAnsi="Century Gothic" w:cs="Arial"/>
          <w:b/>
          <w:sz w:val="22"/>
          <w:szCs w:val="22"/>
        </w:rPr>
      </w:pPr>
      <w:r>
        <w:rPr>
          <w:rFonts w:ascii="Century Gothic" w:hAnsi="Century Gothic" w:cs="Arial"/>
          <w:b/>
          <w:noProof/>
          <w:sz w:val="22"/>
          <w:szCs w:val="22"/>
        </w:rPr>
        <w:drawing>
          <wp:anchor distT="0" distB="0" distL="114300" distR="114300" simplePos="0" relativeHeight="251658240" behindDoc="1" locked="0" layoutInCell="1" allowOverlap="1" wp14:anchorId="0F09AF46" wp14:editId="07777777">
            <wp:simplePos x="0" y="0"/>
            <wp:positionH relativeFrom="column">
              <wp:posOffset>4421505</wp:posOffset>
            </wp:positionH>
            <wp:positionV relativeFrom="paragraph">
              <wp:posOffset>-600075</wp:posOffset>
            </wp:positionV>
            <wp:extent cx="1880235" cy="1239520"/>
            <wp:effectExtent l="0" t="0" r="0" b="0"/>
            <wp:wrapTight wrapText="bothSides">
              <wp:wrapPolygon edited="0">
                <wp:start x="13568" y="0"/>
                <wp:lineTo x="0" y="996"/>
                <wp:lineTo x="0" y="21246"/>
                <wp:lineTo x="3939" y="21246"/>
                <wp:lineTo x="9848" y="21246"/>
                <wp:lineTo x="11818" y="21246"/>
                <wp:lineTo x="17070" y="17262"/>
                <wp:lineTo x="16851" y="15934"/>
                <wp:lineTo x="17945" y="15934"/>
                <wp:lineTo x="21447" y="11951"/>
                <wp:lineTo x="21447" y="4648"/>
                <wp:lineTo x="19477" y="2324"/>
                <wp:lineTo x="16195" y="0"/>
                <wp:lineTo x="1356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239520"/>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D571B3" w:rsidRDefault="00D571B3">
      <w:pPr>
        <w:jc w:val="center"/>
        <w:rPr>
          <w:rFonts w:ascii="Century Gothic" w:hAnsi="Century Gothic" w:cs="Arial"/>
          <w:b/>
          <w:sz w:val="22"/>
          <w:szCs w:val="22"/>
        </w:rPr>
      </w:pPr>
    </w:p>
    <w:p w14:paraId="0A37501D" w14:textId="77777777" w:rsidR="00D571B3" w:rsidRDefault="00D571B3">
      <w:pPr>
        <w:jc w:val="center"/>
        <w:rPr>
          <w:rFonts w:ascii="Century Gothic" w:hAnsi="Century Gothic" w:cs="Arial"/>
          <w:b/>
          <w:sz w:val="22"/>
          <w:szCs w:val="22"/>
        </w:rPr>
      </w:pPr>
    </w:p>
    <w:p w14:paraId="5DAB6C7B" w14:textId="77777777" w:rsidR="00D571B3" w:rsidRDefault="00D571B3">
      <w:pPr>
        <w:jc w:val="center"/>
        <w:rPr>
          <w:rFonts w:ascii="Century Gothic" w:hAnsi="Century Gothic" w:cs="Arial"/>
          <w:b/>
          <w:sz w:val="22"/>
          <w:szCs w:val="22"/>
        </w:rPr>
      </w:pPr>
    </w:p>
    <w:p w14:paraId="02EB378F" w14:textId="77777777" w:rsidR="00D571B3" w:rsidRDefault="00D571B3">
      <w:pPr>
        <w:jc w:val="center"/>
        <w:rPr>
          <w:rFonts w:ascii="Century Gothic" w:hAnsi="Century Gothic" w:cs="Arial"/>
          <w:b/>
          <w:sz w:val="22"/>
          <w:szCs w:val="22"/>
        </w:rPr>
      </w:pPr>
    </w:p>
    <w:p w14:paraId="2FE72886" w14:textId="1AAAA9D2" w:rsidR="003014DA" w:rsidRPr="002F5932" w:rsidRDefault="00483EC7">
      <w:pPr>
        <w:jc w:val="center"/>
        <w:rPr>
          <w:rFonts w:ascii="Century Gothic" w:hAnsi="Century Gothic" w:cs="Arial"/>
          <w:b/>
          <w:sz w:val="22"/>
          <w:szCs w:val="22"/>
        </w:rPr>
      </w:pPr>
      <w:r w:rsidRPr="002F5932">
        <w:rPr>
          <w:rFonts w:ascii="Century Gothic" w:hAnsi="Century Gothic" w:cs="Arial"/>
          <w:b/>
          <w:sz w:val="22"/>
          <w:szCs w:val="22"/>
        </w:rPr>
        <w:t xml:space="preserve">                            </w:t>
      </w:r>
      <w:r w:rsidR="003014DA" w:rsidRPr="002F5932">
        <w:rPr>
          <w:rFonts w:ascii="Century Gothic" w:hAnsi="Century Gothic" w:cs="Arial"/>
          <w:b/>
          <w:sz w:val="22"/>
          <w:szCs w:val="22"/>
        </w:rPr>
        <w:t>SAINT FRANCIS HOSPICE</w:t>
      </w:r>
    </w:p>
    <w:p w14:paraId="6A05A809" w14:textId="77777777" w:rsidR="003014DA" w:rsidRPr="002F5932" w:rsidRDefault="003014DA">
      <w:pPr>
        <w:jc w:val="center"/>
        <w:rPr>
          <w:rFonts w:ascii="Century Gothic" w:hAnsi="Century Gothic" w:cs="Arial"/>
          <w:b/>
          <w:sz w:val="22"/>
          <w:szCs w:val="22"/>
        </w:rPr>
      </w:pPr>
    </w:p>
    <w:p w14:paraId="0FF2D34C" w14:textId="736FA9D6" w:rsidR="003014DA" w:rsidRPr="002F5932" w:rsidRDefault="00483EC7">
      <w:pPr>
        <w:pStyle w:val="Heading2"/>
        <w:rPr>
          <w:rFonts w:ascii="Century Gothic" w:hAnsi="Century Gothic" w:cs="Arial"/>
          <w:szCs w:val="22"/>
        </w:rPr>
      </w:pPr>
      <w:r w:rsidRPr="002F5932">
        <w:rPr>
          <w:rFonts w:ascii="Century Gothic" w:hAnsi="Century Gothic" w:cs="Arial"/>
          <w:szCs w:val="22"/>
        </w:rPr>
        <w:t xml:space="preserve">                             </w:t>
      </w:r>
      <w:r w:rsidR="003014DA" w:rsidRPr="002F5932">
        <w:rPr>
          <w:rFonts w:ascii="Century Gothic" w:hAnsi="Century Gothic" w:cs="Arial"/>
          <w:szCs w:val="22"/>
        </w:rPr>
        <w:t>JOB DESCRIPTION</w:t>
      </w:r>
    </w:p>
    <w:p w14:paraId="5A39BBE3" w14:textId="77777777" w:rsidR="003014DA" w:rsidRPr="002F5932" w:rsidRDefault="003014DA">
      <w:pPr>
        <w:jc w:val="center"/>
        <w:rPr>
          <w:rFonts w:ascii="Century Gothic" w:hAnsi="Century Gothic" w:cs="Arial"/>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4"/>
        <w:gridCol w:w="6020"/>
      </w:tblGrid>
      <w:tr w:rsidR="005E78C8" w:rsidRPr="002F5932" w14:paraId="45CD8191" w14:textId="77777777" w:rsidTr="67A9ECD6">
        <w:tc>
          <w:tcPr>
            <w:tcW w:w="3194" w:type="dxa"/>
          </w:tcPr>
          <w:p w14:paraId="731AD1EC" w14:textId="77777777" w:rsidR="005E78C8" w:rsidRPr="002F5932" w:rsidRDefault="005E78C8" w:rsidP="00EA09F9">
            <w:pPr>
              <w:pStyle w:val="Heading3"/>
              <w:tabs>
                <w:tab w:val="num" w:pos="3240"/>
              </w:tabs>
              <w:spacing w:line="360" w:lineRule="auto"/>
              <w:ind w:left="0" w:firstLine="0"/>
              <w:rPr>
                <w:rFonts w:ascii="Century Gothic" w:hAnsi="Century Gothic" w:cs="Arial"/>
                <w:b w:val="0"/>
                <w:sz w:val="22"/>
                <w:szCs w:val="22"/>
              </w:rPr>
            </w:pPr>
            <w:r w:rsidRPr="002F5932">
              <w:rPr>
                <w:rFonts w:ascii="Century Gothic" w:hAnsi="Century Gothic" w:cs="Arial"/>
                <w:sz w:val="22"/>
                <w:szCs w:val="22"/>
              </w:rPr>
              <w:t>JOB TITLE</w:t>
            </w:r>
            <w:r w:rsidRPr="002F5932">
              <w:rPr>
                <w:rFonts w:ascii="Century Gothic" w:hAnsi="Century Gothic" w:cs="Arial"/>
                <w:sz w:val="22"/>
                <w:szCs w:val="22"/>
              </w:rPr>
              <w:tab/>
            </w:r>
          </w:p>
        </w:tc>
        <w:tc>
          <w:tcPr>
            <w:tcW w:w="6020" w:type="dxa"/>
          </w:tcPr>
          <w:p w14:paraId="41C8F396" w14:textId="653A3B4C" w:rsidR="005E78C8" w:rsidRPr="002F5932" w:rsidRDefault="00837887" w:rsidP="00C3397D">
            <w:pPr>
              <w:spacing w:line="360" w:lineRule="auto"/>
              <w:ind w:right="175"/>
              <w:rPr>
                <w:rFonts w:ascii="Century Gothic" w:hAnsi="Century Gothic" w:cs="Arial"/>
                <w:sz w:val="22"/>
                <w:szCs w:val="22"/>
              </w:rPr>
            </w:pPr>
            <w:r w:rsidRPr="002F5932">
              <w:rPr>
                <w:rFonts w:ascii="Century Gothic" w:hAnsi="Century Gothic" w:cs="Arial"/>
                <w:sz w:val="22"/>
                <w:szCs w:val="22"/>
              </w:rPr>
              <w:t>Social Worker</w:t>
            </w:r>
          </w:p>
        </w:tc>
      </w:tr>
      <w:tr w:rsidR="005E78C8" w:rsidRPr="002F5932" w14:paraId="5BE801EC" w14:textId="77777777" w:rsidTr="67A9ECD6">
        <w:tc>
          <w:tcPr>
            <w:tcW w:w="3194" w:type="dxa"/>
          </w:tcPr>
          <w:p w14:paraId="7D0E6546" w14:textId="77777777" w:rsidR="005E78C8" w:rsidRPr="002F5932" w:rsidRDefault="005E78C8" w:rsidP="00EA09F9">
            <w:pPr>
              <w:pStyle w:val="Heading3"/>
              <w:spacing w:line="360" w:lineRule="auto"/>
              <w:ind w:left="0" w:firstLine="0"/>
              <w:rPr>
                <w:rFonts w:ascii="Century Gothic" w:hAnsi="Century Gothic" w:cs="Arial"/>
                <w:b w:val="0"/>
                <w:sz w:val="22"/>
                <w:szCs w:val="22"/>
              </w:rPr>
            </w:pPr>
            <w:r w:rsidRPr="002F5932">
              <w:rPr>
                <w:rFonts w:ascii="Century Gothic" w:hAnsi="Century Gothic" w:cs="Arial"/>
                <w:sz w:val="22"/>
                <w:szCs w:val="22"/>
              </w:rPr>
              <w:t>GRADE</w:t>
            </w:r>
            <w:r w:rsidRPr="002F5932">
              <w:rPr>
                <w:rFonts w:ascii="Century Gothic" w:hAnsi="Century Gothic" w:cs="Arial"/>
                <w:sz w:val="22"/>
                <w:szCs w:val="22"/>
              </w:rPr>
              <w:tab/>
            </w:r>
            <w:r w:rsidRPr="002F5932">
              <w:rPr>
                <w:rFonts w:ascii="Century Gothic" w:hAnsi="Century Gothic" w:cs="Arial"/>
                <w:b w:val="0"/>
                <w:sz w:val="22"/>
                <w:szCs w:val="22"/>
              </w:rPr>
              <w:t xml:space="preserve"> </w:t>
            </w:r>
          </w:p>
        </w:tc>
        <w:tc>
          <w:tcPr>
            <w:tcW w:w="6020" w:type="dxa"/>
          </w:tcPr>
          <w:p w14:paraId="0405920D" w14:textId="52D5C9B1" w:rsidR="005E78C8" w:rsidRPr="002F5932" w:rsidRDefault="00837887" w:rsidP="002362E7">
            <w:pPr>
              <w:ind w:right="175"/>
              <w:rPr>
                <w:rFonts w:ascii="Century Gothic" w:hAnsi="Century Gothic" w:cs="Arial"/>
                <w:sz w:val="22"/>
                <w:szCs w:val="22"/>
              </w:rPr>
            </w:pPr>
            <w:r w:rsidRPr="002F5932">
              <w:rPr>
                <w:rFonts w:ascii="Century Gothic" w:hAnsi="Century Gothic" w:cs="Arial"/>
                <w:sz w:val="22"/>
                <w:szCs w:val="22"/>
              </w:rPr>
              <w:t>Band 6a</w:t>
            </w:r>
          </w:p>
        </w:tc>
      </w:tr>
      <w:tr w:rsidR="002F5932" w:rsidRPr="002F5932" w14:paraId="712CCE97" w14:textId="77777777" w:rsidTr="67A9ECD6">
        <w:tc>
          <w:tcPr>
            <w:tcW w:w="3194" w:type="dxa"/>
          </w:tcPr>
          <w:p w14:paraId="47BBD5A4" w14:textId="10A7F8C3" w:rsidR="002F5932" w:rsidRPr="002F5932" w:rsidRDefault="002F5932" w:rsidP="00EA09F9">
            <w:pPr>
              <w:pStyle w:val="Heading3"/>
              <w:spacing w:line="360" w:lineRule="auto"/>
              <w:ind w:left="0" w:firstLine="0"/>
              <w:rPr>
                <w:rFonts w:ascii="Century Gothic" w:hAnsi="Century Gothic" w:cs="Arial"/>
                <w:sz w:val="22"/>
                <w:szCs w:val="22"/>
              </w:rPr>
            </w:pPr>
            <w:r>
              <w:rPr>
                <w:rFonts w:ascii="Century Gothic" w:hAnsi="Century Gothic" w:cs="Arial"/>
                <w:sz w:val="22"/>
                <w:szCs w:val="22"/>
              </w:rPr>
              <w:t>HOURS OF DUTY</w:t>
            </w:r>
          </w:p>
        </w:tc>
        <w:tc>
          <w:tcPr>
            <w:tcW w:w="6020" w:type="dxa"/>
          </w:tcPr>
          <w:p w14:paraId="0BFFD8CC" w14:textId="443F3BA0" w:rsidR="002F5932" w:rsidRPr="002F5932" w:rsidRDefault="444435D9" w:rsidP="002362E7">
            <w:pPr>
              <w:ind w:right="175"/>
              <w:rPr>
                <w:rFonts w:ascii="Century Gothic" w:hAnsi="Century Gothic" w:cs="Arial"/>
                <w:sz w:val="22"/>
                <w:szCs w:val="22"/>
              </w:rPr>
            </w:pPr>
            <w:r w:rsidRPr="67A9ECD6">
              <w:rPr>
                <w:rFonts w:ascii="Century Gothic" w:hAnsi="Century Gothic" w:cs="Arial"/>
                <w:sz w:val="22"/>
                <w:szCs w:val="22"/>
              </w:rPr>
              <w:t>37.5 or Job share</w:t>
            </w:r>
          </w:p>
        </w:tc>
      </w:tr>
      <w:tr w:rsidR="005E78C8" w:rsidRPr="002F5932" w14:paraId="7A3D000B" w14:textId="77777777" w:rsidTr="67A9ECD6">
        <w:tc>
          <w:tcPr>
            <w:tcW w:w="3194" w:type="dxa"/>
          </w:tcPr>
          <w:p w14:paraId="7A3C74EF" w14:textId="4FBC4E1B" w:rsidR="005E78C8" w:rsidRPr="002F5932" w:rsidRDefault="005E78C8" w:rsidP="00EA09F9">
            <w:pPr>
              <w:pStyle w:val="Heading3"/>
              <w:spacing w:line="360" w:lineRule="auto"/>
              <w:ind w:left="0" w:firstLine="0"/>
              <w:rPr>
                <w:rFonts w:ascii="Century Gothic" w:hAnsi="Century Gothic" w:cs="Arial"/>
                <w:b w:val="0"/>
                <w:sz w:val="22"/>
                <w:szCs w:val="22"/>
              </w:rPr>
            </w:pPr>
            <w:r w:rsidRPr="67A9ECD6">
              <w:rPr>
                <w:rFonts w:ascii="Century Gothic" w:hAnsi="Century Gothic" w:cs="Arial"/>
                <w:sz w:val="22"/>
                <w:szCs w:val="22"/>
              </w:rPr>
              <w:t>REPORTS</w:t>
            </w:r>
            <w:r w:rsidR="3E4DB293" w:rsidRPr="67A9ECD6">
              <w:rPr>
                <w:rFonts w:ascii="Century Gothic" w:hAnsi="Century Gothic" w:cs="Arial"/>
                <w:sz w:val="22"/>
                <w:szCs w:val="22"/>
              </w:rPr>
              <w:t xml:space="preserve"> </w:t>
            </w:r>
            <w:r w:rsidRPr="67A9ECD6">
              <w:rPr>
                <w:rFonts w:ascii="Century Gothic" w:hAnsi="Century Gothic" w:cs="Arial"/>
                <w:sz w:val="22"/>
                <w:szCs w:val="22"/>
              </w:rPr>
              <w:t>TO</w:t>
            </w:r>
            <w:r>
              <w:tab/>
            </w:r>
          </w:p>
        </w:tc>
        <w:tc>
          <w:tcPr>
            <w:tcW w:w="6020" w:type="dxa"/>
          </w:tcPr>
          <w:p w14:paraId="4FC6A1AF" w14:textId="4677D8B1" w:rsidR="005E78C8" w:rsidRPr="002F5932" w:rsidRDefault="00837887" w:rsidP="002362E7">
            <w:pPr>
              <w:pStyle w:val="BodyTextIndent2"/>
              <w:tabs>
                <w:tab w:val="left" w:pos="2977"/>
              </w:tabs>
              <w:ind w:left="0" w:right="175" w:firstLine="0"/>
              <w:rPr>
                <w:rFonts w:ascii="Century Gothic" w:hAnsi="Century Gothic" w:cs="Arial"/>
                <w:b w:val="0"/>
                <w:sz w:val="22"/>
                <w:szCs w:val="22"/>
              </w:rPr>
            </w:pPr>
            <w:r w:rsidRPr="002F5932">
              <w:rPr>
                <w:rFonts w:ascii="Century Gothic" w:hAnsi="Century Gothic" w:cs="Arial"/>
                <w:b w:val="0"/>
                <w:sz w:val="22"/>
                <w:szCs w:val="22"/>
              </w:rPr>
              <w:t>Family &amp; Individual Support Services Manager</w:t>
            </w:r>
          </w:p>
        </w:tc>
      </w:tr>
      <w:tr w:rsidR="005E78C8" w:rsidRPr="002F5932" w14:paraId="535E6A5F" w14:textId="77777777" w:rsidTr="67A9ECD6">
        <w:tc>
          <w:tcPr>
            <w:tcW w:w="3194" w:type="dxa"/>
          </w:tcPr>
          <w:p w14:paraId="408B91B3" w14:textId="77777777" w:rsidR="005E78C8" w:rsidRPr="002F5932" w:rsidRDefault="005E78C8" w:rsidP="00EA09F9">
            <w:pPr>
              <w:pStyle w:val="BodyTextIndent2"/>
              <w:tabs>
                <w:tab w:val="left" w:pos="2977"/>
              </w:tabs>
              <w:spacing w:line="360" w:lineRule="auto"/>
              <w:ind w:left="0" w:firstLine="0"/>
              <w:rPr>
                <w:rFonts w:ascii="Century Gothic" w:hAnsi="Century Gothic" w:cs="Arial"/>
                <w:b w:val="0"/>
                <w:sz w:val="22"/>
                <w:szCs w:val="22"/>
              </w:rPr>
            </w:pPr>
            <w:r w:rsidRPr="002F5932">
              <w:rPr>
                <w:rFonts w:ascii="Century Gothic" w:hAnsi="Century Gothic" w:cs="Arial"/>
                <w:sz w:val="22"/>
                <w:szCs w:val="22"/>
              </w:rPr>
              <w:t>KEY RELATIONSHIPS</w:t>
            </w:r>
            <w:r w:rsidRPr="002F5932">
              <w:rPr>
                <w:rFonts w:ascii="Century Gothic" w:hAnsi="Century Gothic" w:cs="Arial"/>
                <w:b w:val="0"/>
                <w:sz w:val="22"/>
                <w:szCs w:val="22"/>
              </w:rPr>
              <w:tab/>
            </w:r>
          </w:p>
        </w:tc>
        <w:tc>
          <w:tcPr>
            <w:tcW w:w="6020" w:type="dxa"/>
          </w:tcPr>
          <w:p w14:paraId="28E3FEEC" w14:textId="77777777" w:rsidR="00DC006F" w:rsidRPr="002F5932" w:rsidRDefault="00837887" w:rsidP="000E60D8">
            <w:pPr>
              <w:widowControl w:val="0"/>
              <w:autoSpaceDE w:val="0"/>
              <w:autoSpaceDN w:val="0"/>
              <w:adjustRightInd w:val="0"/>
              <w:jc w:val="both"/>
              <w:rPr>
                <w:rFonts w:ascii="Century Gothic" w:hAnsi="Century Gothic" w:cs="Arial"/>
                <w:sz w:val="22"/>
                <w:szCs w:val="22"/>
              </w:rPr>
            </w:pPr>
            <w:r w:rsidRPr="002F5932">
              <w:rPr>
                <w:rFonts w:ascii="Century Gothic" w:hAnsi="Century Gothic" w:cs="Arial"/>
                <w:sz w:val="22"/>
                <w:szCs w:val="22"/>
              </w:rPr>
              <w:t>Family &amp; Individual Support Services Manager</w:t>
            </w:r>
          </w:p>
          <w:p w14:paraId="22A6C824" w14:textId="01C52E77" w:rsidR="00837887" w:rsidRPr="002F5932" w:rsidRDefault="00837887" w:rsidP="000E60D8">
            <w:pPr>
              <w:widowControl w:val="0"/>
              <w:autoSpaceDE w:val="0"/>
              <w:autoSpaceDN w:val="0"/>
              <w:adjustRightInd w:val="0"/>
              <w:jc w:val="both"/>
              <w:rPr>
                <w:rFonts w:ascii="Century Gothic" w:hAnsi="Century Gothic"/>
              </w:rPr>
            </w:pPr>
            <w:r w:rsidRPr="002F5932">
              <w:rPr>
                <w:rFonts w:ascii="Century Gothic" w:hAnsi="Century Gothic" w:cs="Arial"/>
                <w:sz w:val="22"/>
                <w:szCs w:val="22"/>
              </w:rPr>
              <w:t>Family &amp; Individual Team Members and wider MDT</w:t>
            </w:r>
          </w:p>
        </w:tc>
      </w:tr>
      <w:tr w:rsidR="005E78C8" w:rsidRPr="002F5932" w14:paraId="177C1059" w14:textId="77777777" w:rsidTr="67A9ECD6">
        <w:tc>
          <w:tcPr>
            <w:tcW w:w="3194" w:type="dxa"/>
          </w:tcPr>
          <w:p w14:paraId="4508088B" w14:textId="77777777" w:rsidR="005E78C8" w:rsidRPr="002F5932" w:rsidRDefault="005E78C8" w:rsidP="001D4175">
            <w:pPr>
              <w:pStyle w:val="BodyTextIndent2"/>
              <w:tabs>
                <w:tab w:val="left" w:pos="2977"/>
              </w:tabs>
              <w:spacing w:line="360" w:lineRule="auto"/>
              <w:ind w:left="0" w:firstLine="0"/>
              <w:rPr>
                <w:rFonts w:ascii="Century Gothic" w:hAnsi="Century Gothic" w:cs="Arial"/>
                <w:sz w:val="22"/>
                <w:szCs w:val="22"/>
              </w:rPr>
            </w:pPr>
            <w:r w:rsidRPr="002F5932">
              <w:rPr>
                <w:rFonts w:ascii="Century Gothic" w:hAnsi="Century Gothic" w:cs="Arial"/>
                <w:sz w:val="22"/>
                <w:szCs w:val="22"/>
              </w:rPr>
              <w:t xml:space="preserve">RESPONSIBLE </w:t>
            </w:r>
            <w:r w:rsidR="001D4175" w:rsidRPr="002F5932">
              <w:rPr>
                <w:rFonts w:ascii="Century Gothic" w:hAnsi="Century Gothic" w:cs="Arial"/>
                <w:sz w:val="22"/>
                <w:szCs w:val="22"/>
              </w:rPr>
              <w:t>FOR</w:t>
            </w:r>
          </w:p>
        </w:tc>
        <w:tc>
          <w:tcPr>
            <w:tcW w:w="6020" w:type="dxa"/>
          </w:tcPr>
          <w:p w14:paraId="5A7D7EBE" w14:textId="6BC8C5D5" w:rsidR="00445E5F" w:rsidRPr="002F5932" w:rsidRDefault="002362E7" w:rsidP="00445E5F">
            <w:pPr>
              <w:pStyle w:val="NoSpacing"/>
              <w:rPr>
                <w:rFonts w:ascii="Century Gothic" w:hAnsi="Century Gothic"/>
              </w:rPr>
            </w:pPr>
            <w:r w:rsidRPr="002F5932">
              <w:rPr>
                <w:rFonts w:ascii="Century Gothic" w:hAnsi="Century Gothic"/>
              </w:rPr>
              <w:t>This role does not have line management responsibility</w:t>
            </w:r>
          </w:p>
        </w:tc>
      </w:tr>
    </w:tbl>
    <w:p w14:paraId="72A3D3EC" w14:textId="77777777" w:rsidR="00465227" w:rsidRPr="002F5932" w:rsidRDefault="00465227">
      <w:pPr>
        <w:pStyle w:val="BodyTextIndent2"/>
        <w:tabs>
          <w:tab w:val="left" w:pos="2977"/>
        </w:tabs>
        <w:ind w:left="2970" w:hanging="2970"/>
        <w:rPr>
          <w:rFonts w:ascii="Century Gothic" w:hAnsi="Century Gothic" w:cs="Arial"/>
          <w:b w:val="0"/>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199F" w:rsidRPr="002F5932" w14:paraId="78238496" w14:textId="77777777">
        <w:tc>
          <w:tcPr>
            <w:tcW w:w="9214" w:type="dxa"/>
          </w:tcPr>
          <w:p w14:paraId="238EBADE" w14:textId="77777777" w:rsidR="0018199F" w:rsidRPr="002F5932" w:rsidRDefault="0018199F" w:rsidP="005E78C8">
            <w:pPr>
              <w:pStyle w:val="BodyTextIndent"/>
              <w:tabs>
                <w:tab w:val="clear" w:pos="4320"/>
              </w:tabs>
              <w:spacing w:line="360" w:lineRule="auto"/>
              <w:ind w:left="0" w:firstLine="0"/>
              <w:rPr>
                <w:rFonts w:ascii="Century Gothic" w:hAnsi="Century Gothic" w:cs="Arial"/>
                <w:sz w:val="22"/>
                <w:szCs w:val="22"/>
              </w:rPr>
            </w:pPr>
            <w:r w:rsidRPr="002F5932">
              <w:rPr>
                <w:rFonts w:ascii="Century Gothic" w:hAnsi="Century Gothic" w:cs="Arial"/>
                <w:sz w:val="22"/>
                <w:szCs w:val="22"/>
              </w:rPr>
              <w:t>JOB SUMMARY</w:t>
            </w:r>
          </w:p>
        </w:tc>
      </w:tr>
      <w:tr w:rsidR="0018199F" w:rsidRPr="002F5932" w14:paraId="059E1263" w14:textId="77777777">
        <w:tc>
          <w:tcPr>
            <w:tcW w:w="9214" w:type="dxa"/>
          </w:tcPr>
          <w:p w14:paraId="66ADDA9E" w14:textId="0FD3998C" w:rsidR="00837887" w:rsidRPr="002F5932" w:rsidRDefault="00837887" w:rsidP="00837887">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ind w:left="34" w:hanging="34"/>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provide high quality palliative social work care (including bereavement support) to people under the care of the hospice, their families and carers.</w:t>
            </w:r>
          </w:p>
          <w:p w14:paraId="36A8C560" w14:textId="77777777" w:rsidR="00837887" w:rsidRPr="002F5932" w:rsidRDefault="00837887" w:rsidP="00837887">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ind w:left="34" w:hanging="34"/>
              <w:rPr>
                <w:rFonts w:ascii="Century Gothic" w:eastAsia="Century Gothic" w:hAnsi="Century Gothic" w:cs="Century Gothic"/>
                <w:sz w:val="22"/>
                <w:szCs w:val="22"/>
              </w:rPr>
            </w:pPr>
          </w:p>
          <w:p w14:paraId="0E27B00A" w14:textId="56ACE85A" w:rsidR="000E60D8" w:rsidRPr="002F5932" w:rsidRDefault="00837887" w:rsidP="00837887">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ind w:left="34" w:hanging="34"/>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provide advice, education and support to the wider multi-professional hospice team in respect of psycho-social issues.</w:t>
            </w:r>
          </w:p>
        </w:tc>
      </w:tr>
    </w:tbl>
    <w:p w14:paraId="60061E4C" w14:textId="77777777" w:rsidR="003014DA" w:rsidRPr="002F5932" w:rsidRDefault="003014DA">
      <w:pPr>
        <w:tabs>
          <w:tab w:val="left" w:pos="3600"/>
        </w:tabs>
        <w:ind w:left="3600" w:hanging="3600"/>
        <w:jc w:val="both"/>
        <w:rPr>
          <w:rFonts w:ascii="Century Gothic" w:hAnsi="Century Gothic" w:cs="Arial"/>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199F" w:rsidRPr="002F5932" w14:paraId="33DA0E17" w14:textId="77777777">
        <w:tc>
          <w:tcPr>
            <w:tcW w:w="9214" w:type="dxa"/>
          </w:tcPr>
          <w:p w14:paraId="557C8D54" w14:textId="77777777" w:rsidR="0018199F" w:rsidRPr="002F5932" w:rsidRDefault="001A4A5C" w:rsidP="00C72047">
            <w:pPr>
              <w:pStyle w:val="BodyTextIndent"/>
              <w:tabs>
                <w:tab w:val="clear" w:pos="4320"/>
              </w:tabs>
              <w:spacing w:line="360" w:lineRule="auto"/>
              <w:ind w:left="0" w:right="175" w:firstLine="0"/>
              <w:rPr>
                <w:rFonts w:ascii="Century Gothic" w:hAnsi="Century Gothic" w:cs="Arial"/>
                <w:sz w:val="22"/>
                <w:szCs w:val="22"/>
              </w:rPr>
            </w:pPr>
            <w:r w:rsidRPr="002F5932">
              <w:rPr>
                <w:rFonts w:ascii="Century Gothic" w:hAnsi="Century Gothic" w:cs="Arial"/>
                <w:sz w:val="22"/>
                <w:szCs w:val="22"/>
              </w:rPr>
              <w:t>MAIN DUTIES AND RESPONSIBILITIES</w:t>
            </w:r>
          </w:p>
        </w:tc>
      </w:tr>
      <w:tr w:rsidR="00445E5F" w:rsidRPr="002F5932" w14:paraId="300E88A1" w14:textId="77777777">
        <w:tc>
          <w:tcPr>
            <w:tcW w:w="9214" w:type="dxa"/>
          </w:tcPr>
          <w:p w14:paraId="72712BC6" w14:textId="77777777"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Provide palliative social work care to people under the care of Saint Francis Hospice, their families and their carers</w:t>
            </w:r>
          </w:p>
          <w:p w14:paraId="7AA94369" w14:textId="5755C68E"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support other members of the Family &amp; Individual Support Services team in their roles</w:t>
            </w:r>
          </w:p>
          <w:p w14:paraId="4A8C1658" w14:textId="77777777"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participate in the hospice’s educational programmes</w:t>
            </w:r>
          </w:p>
          <w:p w14:paraId="7B4209E7" w14:textId="77777777"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contribute to local, regional and national networks and forums for palliative care social work</w:t>
            </w:r>
          </w:p>
          <w:p w14:paraId="2F82DE40" w14:textId="1018ED2E"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 xml:space="preserve">To promote the key values of palliative care for people under the care of the </w:t>
            </w:r>
            <w:r w:rsidR="002F5932" w:rsidRPr="002F5932">
              <w:rPr>
                <w:rFonts w:ascii="Century Gothic" w:eastAsia="Century Gothic" w:hAnsi="Century Gothic" w:cs="Century Gothic"/>
                <w:sz w:val="22"/>
                <w:szCs w:val="22"/>
              </w:rPr>
              <w:t>hospice</w:t>
            </w:r>
            <w:r w:rsidRPr="002F5932">
              <w:rPr>
                <w:rFonts w:ascii="Century Gothic" w:eastAsia="Century Gothic" w:hAnsi="Century Gothic" w:cs="Century Gothic"/>
                <w:sz w:val="22"/>
                <w:szCs w:val="22"/>
              </w:rPr>
              <w:t xml:space="preserve">, </w:t>
            </w:r>
            <w:r w:rsidR="002F5932">
              <w:rPr>
                <w:rFonts w:ascii="Century Gothic" w:eastAsia="Century Gothic" w:hAnsi="Century Gothic" w:cs="Century Gothic"/>
                <w:sz w:val="22"/>
                <w:szCs w:val="22"/>
              </w:rPr>
              <w:t xml:space="preserve">their </w:t>
            </w:r>
            <w:r w:rsidRPr="002F5932">
              <w:rPr>
                <w:rFonts w:ascii="Century Gothic" w:eastAsia="Century Gothic" w:hAnsi="Century Gothic" w:cs="Century Gothic"/>
                <w:sz w:val="22"/>
                <w:szCs w:val="22"/>
              </w:rPr>
              <w:t>families and carers, ensuring equitable access to social work, psychological and bereavement services</w:t>
            </w:r>
          </w:p>
          <w:p w14:paraId="4A95167D" w14:textId="77777777"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 xml:space="preserve">To be a </w:t>
            </w:r>
            <w:r w:rsidRPr="002F5932">
              <w:rPr>
                <w:rFonts w:ascii="Century Gothic" w:eastAsia="Century Gothic" w:hAnsi="Century Gothic" w:cs="Century Gothic"/>
                <w:b/>
                <w:bCs/>
                <w:sz w:val="22"/>
                <w:szCs w:val="22"/>
              </w:rPr>
              <w:t>Safeguarding Lead</w:t>
            </w:r>
            <w:r w:rsidRPr="002F5932">
              <w:rPr>
                <w:rFonts w:ascii="Century Gothic" w:eastAsia="Century Gothic" w:hAnsi="Century Gothic" w:cs="Century Gothic"/>
                <w:sz w:val="22"/>
                <w:szCs w:val="22"/>
              </w:rPr>
              <w:t xml:space="preserve"> for the organisation</w:t>
            </w:r>
          </w:p>
          <w:p w14:paraId="548CA010" w14:textId="77777777"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undertake specific Safeguarding training to ensure current legislation is adhered to</w:t>
            </w:r>
          </w:p>
          <w:p w14:paraId="31E559CF" w14:textId="77777777"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be a member of the Safeguarding Management team and to ensure updated legislation is shared within the group</w:t>
            </w:r>
          </w:p>
          <w:p w14:paraId="46B3256D" w14:textId="77777777"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 xml:space="preserve">To </w:t>
            </w:r>
            <w:proofErr w:type="gramStart"/>
            <w:r w:rsidRPr="002F5932">
              <w:rPr>
                <w:rFonts w:ascii="Century Gothic" w:eastAsia="Century Gothic" w:hAnsi="Century Gothic" w:cs="Century Gothic"/>
                <w:sz w:val="22"/>
                <w:szCs w:val="22"/>
              </w:rPr>
              <w:t>facilitate and maintain the highest standard of psycho-social support at all times</w:t>
            </w:r>
            <w:proofErr w:type="gramEnd"/>
          </w:p>
          <w:p w14:paraId="61AFAE85" w14:textId="5E247A72"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be responsible for co-ordination and facilitation of group work opportunities for people under the care of the hospice, their families and carers</w:t>
            </w:r>
          </w:p>
          <w:p w14:paraId="2BC7220C" w14:textId="77777777"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be responsible for facilitating and co-ordinating outreach sessions for carers off-site</w:t>
            </w:r>
          </w:p>
          <w:p w14:paraId="1171F842" w14:textId="77777777"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be responsible for providing Carer’s Assessments on-site</w:t>
            </w:r>
          </w:p>
          <w:p w14:paraId="5C4DC3E8" w14:textId="0D0F3F71"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lastRenderedPageBreak/>
              <w:t xml:space="preserve">To ensure provision of high-level emotional support/counselling is available for people under the care of the hospice, their families and carers </w:t>
            </w:r>
          </w:p>
          <w:p w14:paraId="2E618382" w14:textId="4B5CD5BF"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 xml:space="preserve">To work collaboratively with the psychotherapist/psychologist </w:t>
            </w:r>
            <w:proofErr w:type="gramStart"/>
            <w:r w:rsidRPr="002F5932">
              <w:rPr>
                <w:rFonts w:ascii="Century Gothic" w:eastAsia="Century Gothic" w:hAnsi="Century Gothic" w:cs="Century Gothic"/>
                <w:sz w:val="22"/>
                <w:szCs w:val="22"/>
              </w:rPr>
              <w:t>in order to</w:t>
            </w:r>
            <w:proofErr w:type="gramEnd"/>
            <w:r w:rsidRPr="002F5932">
              <w:rPr>
                <w:rFonts w:ascii="Century Gothic" w:eastAsia="Century Gothic" w:hAnsi="Century Gothic" w:cs="Century Gothic"/>
                <w:sz w:val="22"/>
                <w:szCs w:val="22"/>
              </w:rPr>
              <w:t xml:space="preserve"> provide seamless psychological and psycho-social support to people under the care of the hospice, their families and carers</w:t>
            </w:r>
          </w:p>
          <w:p w14:paraId="6DFEDF1A" w14:textId="77777777"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 xml:space="preserve">To </w:t>
            </w:r>
            <w:proofErr w:type="gramStart"/>
            <w:r w:rsidRPr="002F5932">
              <w:rPr>
                <w:rFonts w:ascii="Century Gothic" w:eastAsia="Century Gothic" w:hAnsi="Century Gothic" w:cs="Century Gothic"/>
                <w:sz w:val="22"/>
                <w:szCs w:val="22"/>
              </w:rPr>
              <w:t>have an understanding of</w:t>
            </w:r>
            <w:proofErr w:type="gramEnd"/>
            <w:r w:rsidRPr="002F5932">
              <w:rPr>
                <w:rFonts w:ascii="Century Gothic" w:eastAsia="Century Gothic" w:hAnsi="Century Gothic" w:cs="Century Gothic"/>
                <w:sz w:val="22"/>
                <w:szCs w:val="22"/>
              </w:rPr>
              <w:t xml:space="preserve"> the importance of multi-professional team-working and the ability to promote it within the organisation.</w:t>
            </w:r>
          </w:p>
          <w:p w14:paraId="65C1D038" w14:textId="77777777"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 xml:space="preserve">To have an understanding and awareness of behaviours and interpersonal skills that are vital to effective team </w:t>
            </w:r>
            <w:proofErr w:type="gramStart"/>
            <w:r w:rsidRPr="002F5932">
              <w:rPr>
                <w:rFonts w:ascii="Century Gothic" w:eastAsia="Century Gothic" w:hAnsi="Century Gothic" w:cs="Century Gothic"/>
                <w:sz w:val="22"/>
                <w:szCs w:val="22"/>
              </w:rPr>
              <w:t>working and practice them at all times</w:t>
            </w:r>
            <w:proofErr w:type="gramEnd"/>
            <w:r w:rsidRPr="002F5932">
              <w:rPr>
                <w:rFonts w:ascii="Century Gothic" w:eastAsia="Century Gothic" w:hAnsi="Century Gothic" w:cs="Century Gothic"/>
                <w:sz w:val="22"/>
                <w:szCs w:val="22"/>
              </w:rPr>
              <w:t xml:space="preserve">. </w:t>
            </w:r>
          </w:p>
          <w:p w14:paraId="575DE436" w14:textId="5F5EA457"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ensure that people under the care of the hospice and their carers know how to access the social care, psychology and bereavement services and all Hospice services as appropriate</w:t>
            </w:r>
          </w:p>
          <w:p w14:paraId="4808CCB9" w14:textId="77777777"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be part of the Multi-Disciplinary Team and attend all relevant meetings where required and as necessary</w:t>
            </w:r>
          </w:p>
          <w:p w14:paraId="14A2BEA2" w14:textId="77777777" w:rsidR="00837887" w:rsidRPr="002F5932" w:rsidRDefault="00837887" w:rsidP="00837887">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Responsible for the organisation and facilitation of the Carers Drop In sessions</w:t>
            </w:r>
          </w:p>
          <w:p w14:paraId="42781622" w14:textId="77777777" w:rsidR="00837887" w:rsidRPr="002F5932" w:rsidRDefault="00837887" w:rsidP="00837887">
            <w:pPr>
              <w:numPr>
                <w:ilvl w:val="0"/>
                <w:numId w:val="41"/>
              </w:numPr>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maintain the highest standards of clinical recording keeping including electronic data entry and recording, report writing in accordance with professional standards and current legislation</w:t>
            </w:r>
          </w:p>
          <w:p w14:paraId="13F5E28F" w14:textId="4CD3817C" w:rsidR="00837887" w:rsidRPr="002F5932" w:rsidRDefault="00837887" w:rsidP="00837887">
            <w:pPr>
              <w:numPr>
                <w:ilvl w:val="0"/>
                <w:numId w:val="41"/>
              </w:numPr>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be responsible for providing Supervision/support to other Social Workers within the team as required</w:t>
            </w:r>
          </w:p>
          <w:p w14:paraId="5B013102" w14:textId="57F5ECBB" w:rsidR="00837887" w:rsidRPr="002F5932" w:rsidRDefault="00837887" w:rsidP="00837887">
            <w:pPr>
              <w:numPr>
                <w:ilvl w:val="0"/>
                <w:numId w:val="41"/>
              </w:numPr>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have working knowledge of the service budget and its restrictions</w:t>
            </w:r>
          </w:p>
          <w:p w14:paraId="45FB0818" w14:textId="684C67EE" w:rsidR="001A4A5C" w:rsidRPr="002F5932" w:rsidRDefault="00837887" w:rsidP="00D32758">
            <w:pPr>
              <w:numPr>
                <w:ilvl w:val="0"/>
                <w:numId w:val="41"/>
              </w:numPr>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utilise Restricted Funds as appropriate</w:t>
            </w:r>
          </w:p>
        </w:tc>
      </w:tr>
      <w:tr w:rsidR="00D32758" w:rsidRPr="002F5932" w14:paraId="67FA59DA" w14:textId="77777777">
        <w:tc>
          <w:tcPr>
            <w:tcW w:w="9214" w:type="dxa"/>
          </w:tcPr>
          <w:p w14:paraId="049E6234" w14:textId="77777777" w:rsidR="00D32758" w:rsidRPr="002F5932" w:rsidRDefault="00D32758" w:rsidP="00D32758">
            <w:pPr>
              <w:tabs>
                <w:tab w:val="left" w:pos="318"/>
              </w:tabs>
              <w:rPr>
                <w:rFonts w:ascii="Century Gothic" w:eastAsia="Century Gothic" w:hAnsi="Century Gothic" w:cs="Century Gothic"/>
                <w:b/>
                <w:bCs/>
                <w:sz w:val="22"/>
                <w:szCs w:val="22"/>
              </w:rPr>
            </w:pPr>
            <w:r w:rsidRPr="002F5932">
              <w:rPr>
                <w:rFonts w:ascii="Century Gothic" w:eastAsia="Century Gothic" w:hAnsi="Century Gothic" w:cs="Century Gothic"/>
                <w:b/>
                <w:bCs/>
                <w:sz w:val="22"/>
                <w:szCs w:val="22"/>
              </w:rPr>
              <w:lastRenderedPageBreak/>
              <w:t>COMMUNICATIONS</w:t>
            </w:r>
          </w:p>
          <w:p w14:paraId="2A931787" w14:textId="28D0DBB4" w:rsidR="00D32758" w:rsidRPr="002F5932" w:rsidRDefault="00D32758" w:rsidP="00D32758">
            <w:pPr>
              <w:tabs>
                <w:tab w:val="left" w:pos="318"/>
              </w:tabs>
              <w:rPr>
                <w:rFonts w:ascii="Century Gothic" w:eastAsia="Century Gothic" w:hAnsi="Century Gothic" w:cs="Century Gothic"/>
                <w:sz w:val="22"/>
                <w:szCs w:val="22"/>
              </w:rPr>
            </w:pPr>
          </w:p>
        </w:tc>
      </w:tr>
      <w:tr w:rsidR="00D32758" w:rsidRPr="002F5932" w14:paraId="40E15E2D" w14:textId="77777777">
        <w:tc>
          <w:tcPr>
            <w:tcW w:w="9214" w:type="dxa"/>
          </w:tcPr>
          <w:p w14:paraId="592B64EA" w14:textId="77777777" w:rsidR="00D32758" w:rsidRPr="002F5932" w:rsidRDefault="00D32758" w:rsidP="00D32758">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liaise with other professionals/external organisations on behalf of the hospice as appropriate</w:t>
            </w:r>
          </w:p>
          <w:p w14:paraId="70CB46F0" w14:textId="42AA5029" w:rsidR="00D32758" w:rsidRPr="002F5932" w:rsidRDefault="00D32758" w:rsidP="00D32758">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 xml:space="preserve">To liaise with the community social care teams and other professionals to provide and improve palliative care for people in the community </w:t>
            </w:r>
            <w:proofErr w:type="gramStart"/>
            <w:r w:rsidRPr="002F5932">
              <w:rPr>
                <w:rFonts w:ascii="Century Gothic" w:eastAsia="Century Gothic" w:hAnsi="Century Gothic" w:cs="Century Gothic"/>
                <w:sz w:val="22"/>
                <w:szCs w:val="22"/>
              </w:rPr>
              <w:t>in order to</w:t>
            </w:r>
            <w:proofErr w:type="gramEnd"/>
            <w:r w:rsidRPr="002F5932">
              <w:rPr>
                <w:rFonts w:ascii="Century Gothic" w:eastAsia="Century Gothic" w:hAnsi="Century Gothic" w:cs="Century Gothic"/>
                <w:sz w:val="22"/>
                <w:szCs w:val="22"/>
              </w:rPr>
              <w:t xml:space="preserve"> meet the needs of the person, their families and carers</w:t>
            </w:r>
          </w:p>
          <w:p w14:paraId="416D4E89" w14:textId="0321CB18" w:rsidR="00D32758" w:rsidRPr="002F5932" w:rsidRDefault="00D32758" w:rsidP="00D32758">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 xml:space="preserve">To liaise with all other services where relevant to ensure that the care needs of the </w:t>
            </w:r>
            <w:r w:rsidR="00CF5C61">
              <w:rPr>
                <w:rFonts w:ascii="Century Gothic" w:eastAsia="Century Gothic" w:hAnsi="Century Gothic" w:cs="Century Gothic"/>
                <w:sz w:val="22"/>
                <w:szCs w:val="22"/>
              </w:rPr>
              <w:t>person under the care of the hospice</w:t>
            </w:r>
            <w:r w:rsidRPr="002F5932">
              <w:rPr>
                <w:rFonts w:ascii="Century Gothic" w:eastAsia="Century Gothic" w:hAnsi="Century Gothic" w:cs="Century Gothic"/>
                <w:sz w:val="22"/>
                <w:szCs w:val="22"/>
              </w:rPr>
              <w:t>, their families and carers are met</w:t>
            </w:r>
          </w:p>
          <w:p w14:paraId="196AC699" w14:textId="76001C8A" w:rsidR="00D32758" w:rsidRPr="002F5932" w:rsidRDefault="00D32758" w:rsidP="00D32758">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 xml:space="preserve">To be involved and provide liaison regarding </w:t>
            </w:r>
            <w:r w:rsidR="002F5932">
              <w:rPr>
                <w:rFonts w:ascii="Century Gothic" w:eastAsia="Century Gothic" w:hAnsi="Century Gothic" w:cs="Century Gothic"/>
                <w:sz w:val="22"/>
                <w:szCs w:val="22"/>
              </w:rPr>
              <w:t xml:space="preserve">Hospice </w:t>
            </w:r>
            <w:r w:rsidRPr="002F5932">
              <w:rPr>
                <w:rFonts w:ascii="Century Gothic" w:eastAsia="Century Gothic" w:hAnsi="Century Gothic" w:cs="Century Gothic"/>
                <w:sz w:val="22"/>
                <w:szCs w:val="22"/>
              </w:rPr>
              <w:t>Ward discharges</w:t>
            </w:r>
          </w:p>
          <w:p w14:paraId="3051937B" w14:textId="4C5DB048" w:rsidR="00D32758" w:rsidRPr="002F5932" w:rsidRDefault="00D32758" w:rsidP="00D32758">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 xml:space="preserve">To be responsible for chairing and recording of Family Meetings with the </w:t>
            </w:r>
            <w:r w:rsidR="002F5932">
              <w:rPr>
                <w:rFonts w:ascii="Century Gothic" w:eastAsia="Century Gothic" w:hAnsi="Century Gothic" w:cs="Century Gothic"/>
                <w:sz w:val="22"/>
                <w:szCs w:val="22"/>
              </w:rPr>
              <w:t xml:space="preserve">Hospice </w:t>
            </w:r>
            <w:r w:rsidRPr="002F5932">
              <w:rPr>
                <w:rFonts w:ascii="Century Gothic" w:eastAsia="Century Gothic" w:hAnsi="Century Gothic" w:cs="Century Gothic"/>
                <w:sz w:val="22"/>
                <w:szCs w:val="22"/>
              </w:rPr>
              <w:t>Ward staff and outside agencies, as appropriate</w:t>
            </w:r>
          </w:p>
          <w:p w14:paraId="44939C7E" w14:textId="77777777" w:rsidR="00D32758" w:rsidRPr="002F5932" w:rsidRDefault="00D32758" w:rsidP="00D32758">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contribute to the development of an open, supportive culture that facilitates effective multi-professional team working</w:t>
            </w:r>
          </w:p>
          <w:p w14:paraId="6DE75A33" w14:textId="77777777" w:rsidR="00D32758" w:rsidRPr="002F5932" w:rsidRDefault="00D32758" w:rsidP="00D32758">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Contribute to the development of a system for effective multi-professional meetings and exchange of information</w:t>
            </w:r>
          </w:p>
          <w:p w14:paraId="5F7C3ADB" w14:textId="77777777" w:rsidR="00D32758" w:rsidRPr="002F5932" w:rsidRDefault="00D32758" w:rsidP="00D32758">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act as an ambassador for the hospice at functions, as required</w:t>
            </w:r>
          </w:p>
          <w:p w14:paraId="3BEAC5CA" w14:textId="77777777" w:rsidR="00D32758" w:rsidRPr="002F5932" w:rsidRDefault="00D32758" w:rsidP="00D32758">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assist in tasks that affect the whole hospice, for example, designing of hospice information leaflets, as required</w:t>
            </w:r>
          </w:p>
          <w:p w14:paraId="38B2B53E" w14:textId="6328C0DC" w:rsidR="00D32758" w:rsidRPr="002F5932" w:rsidRDefault="00D32758" w:rsidP="00D32758">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represent the Family &amp; Individual Support Services Department as appropriate, both internally and externally</w:t>
            </w:r>
          </w:p>
          <w:p w14:paraId="7F8F8B56" w14:textId="14A2CBEA" w:rsidR="00D32758" w:rsidRPr="002F5932" w:rsidRDefault="00D32758" w:rsidP="00D32758">
            <w:pPr>
              <w:pStyle w:val="ListParagraph"/>
              <w:numPr>
                <w:ilvl w:val="0"/>
                <w:numId w:val="41"/>
              </w:numPr>
              <w:tabs>
                <w:tab w:val="left" w:pos="318"/>
              </w:tabs>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To contribute to local, regional and national networks/forums for Specialist Palliative Care within the Social Work role</w:t>
            </w:r>
          </w:p>
        </w:tc>
      </w:tr>
      <w:tr w:rsidR="00D32758" w:rsidRPr="002F5932" w14:paraId="572E7EC1" w14:textId="77777777">
        <w:tc>
          <w:tcPr>
            <w:tcW w:w="9214" w:type="dxa"/>
          </w:tcPr>
          <w:p w14:paraId="7026EA77" w14:textId="77777777" w:rsidR="00D32758" w:rsidRPr="002F5932" w:rsidRDefault="00D32758" w:rsidP="00D32758">
            <w:pPr>
              <w:pStyle w:val="ListParagraph"/>
              <w:tabs>
                <w:tab w:val="left" w:pos="318"/>
              </w:tabs>
              <w:ind w:left="0"/>
              <w:rPr>
                <w:rFonts w:ascii="Century Gothic" w:eastAsia="Century Gothic" w:hAnsi="Century Gothic" w:cs="Century Gothic"/>
                <w:b/>
                <w:bCs/>
                <w:sz w:val="22"/>
                <w:szCs w:val="22"/>
              </w:rPr>
            </w:pPr>
            <w:r w:rsidRPr="002F5932">
              <w:rPr>
                <w:rFonts w:ascii="Century Gothic" w:eastAsia="Century Gothic" w:hAnsi="Century Gothic" w:cs="Century Gothic"/>
                <w:b/>
                <w:bCs/>
                <w:sz w:val="22"/>
                <w:szCs w:val="22"/>
              </w:rPr>
              <w:t>EDUCATION</w:t>
            </w:r>
          </w:p>
          <w:p w14:paraId="5920B78D" w14:textId="1E63363B" w:rsidR="00D32758" w:rsidRPr="002F5932" w:rsidRDefault="00D32758" w:rsidP="00D32758">
            <w:pPr>
              <w:pStyle w:val="ListParagraph"/>
              <w:tabs>
                <w:tab w:val="left" w:pos="318"/>
              </w:tabs>
              <w:rPr>
                <w:rFonts w:ascii="Century Gothic" w:eastAsia="Century Gothic" w:hAnsi="Century Gothic" w:cs="Century Gothic"/>
                <w:sz w:val="22"/>
                <w:szCs w:val="22"/>
              </w:rPr>
            </w:pPr>
          </w:p>
        </w:tc>
      </w:tr>
      <w:tr w:rsidR="00D32758" w:rsidRPr="002F5932" w14:paraId="79526D49" w14:textId="77777777">
        <w:tc>
          <w:tcPr>
            <w:tcW w:w="9214" w:type="dxa"/>
          </w:tcPr>
          <w:p w14:paraId="1776F4AE" w14:textId="77777777" w:rsidR="00D32758" w:rsidRPr="002F5932" w:rsidRDefault="00D32758" w:rsidP="00D32758">
            <w:pPr>
              <w:pStyle w:val="ListParagraph"/>
              <w:numPr>
                <w:ilvl w:val="0"/>
                <w:numId w:val="42"/>
              </w:numPr>
              <w:tabs>
                <w:tab w:val="left" w:pos="318"/>
              </w:tabs>
              <w:rPr>
                <w:rFonts w:ascii="Century Gothic" w:eastAsia="Century Gothic" w:hAnsi="Century Gothic" w:cs="Century Gothic"/>
                <w:b/>
                <w:bCs/>
                <w:sz w:val="22"/>
                <w:szCs w:val="22"/>
              </w:rPr>
            </w:pPr>
            <w:r w:rsidRPr="002F5932">
              <w:rPr>
                <w:rFonts w:ascii="Century Gothic" w:eastAsia="Century Gothic" w:hAnsi="Century Gothic" w:cs="Century Gothic"/>
                <w:sz w:val="22"/>
                <w:szCs w:val="22"/>
              </w:rPr>
              <w:t>Participate in the hospice in-house educational programmes and the core Induction and training of other professionals and volunteers</w:t>
            </w:r>
          </w:p>
          <w:p w14:paraId="49956FA2" w14:textId="77777777" w:rsidR="00D32758" w:rsidRPr="002F5932" w:rsidRDefault="00D32758" w:rsidP="00D32758">
            <w:pPr>
              <w:pStyle w:val="ListParagraph"/>
              <w:numPr>
                <w:ilvl w:val="0"/>
                <w:numId w:val="42"/>
              </w:numPr>
              <w:tabs>
                <w:tab w:val="left" w:pos="318"/>
              </w:tabs>
              <w:rPr>
                <w:rFonts w:ascii="Century Gothic" w:eastAsia="Century Gothic" w:hAnsi="Century Gothic" w:cs="Century Gothic"/>
                <w:b/>
                <w:bCs/>
                <w:sz w:val="22"/>
                <w:szCs w:val="22"/>
              </w:rPr>
            </w:pPr>
            <w:r w:rsidRPr="002F5932">
              <w:rPr>
                <w:rFonts w:ascii="Century Gothic" w:eastAsia="Century Gothic" w:hAnsi="Century Gothic" w:cs="Century Gothic"/>
                <w:sz w:val="22"/>
                <w:szCs w:val="22"/>
              </w:rPr>
              <w:t xml:space="preserve">Teaching as part of the hospice educational programmes for external and internal participants </w:t>
            </w:r>
          </w:p>
          <w:p w14:paraId="04E86B14" w14:textId="77777777" w:rsidR="00D32758" w:rsidRPr="002F5932" w:rsidRDefault="00D32758" w:rsidP="00D32758">
            <w:pPr>
              <w:pStyle w:val="ListParagraph"/>
              <w:numPr>
                <w:ilvl w:val="0"/>
                <w:numId w:val="42"/>
              </w:numPr>
              <w:tabs>
                <w:tab w:val="left" w:pos="318"/>
              </w:tabs>
              <w:rPr>
                <w:rFonts w:ascii="Century Gothic" w:eastAsia="Century Gothic" w:hAnsi="Century Gothic" w:cs="Century Gothic"/>
                <w:b/>
                <w:bCs/>
                <w:sz w:val="22"/>
                <w:szCs w:val="22"/>
              </w:rPr>
            </w:pPr>
            <w:r w:rsidRPr="002F5932">
              <w:rPr>
                <w:rFonts w:ascii="Century Gothic" w:eastAsia="Century Gothic" w:hAnsi="Century Gothic" w:cs="Century Gothic"/>
                <w:sz w:val="22"/>
                <w:szCs w:val="22"/>
              </w:rPr>
              <w:t>To be responsible for facilitation and delivery of effective training sessions for Social Work students undertaking</w:t>
            </w:r>
            <w:r w:rsidRPr="002F5932">
              <w:rPr>
                <w:rFonts w:ascii="Century Gothic" w:eastAsia="Century Gothic" w:hAnsi="Century Gothic" w:cs="Century Gothic"/>
                <w:b/>
                <w:bCs/>
                <w:sz w:val="22"/>
                <w:szCs w:val="22"/>
              </w:rPr>
              <w:t xml:space="preserve"> </w:t>
            </w:r>
            <w:r w:rsidRPr="002F5932">
              <w:rPr>
                <w:rFonts w:ascii="Century Gothic" w:eastAsia="Century Gothic" w:hAnsi="Century Gothic" w:cs="Century Gothic"/>
                <w:sz w:val="22"/>
                <w:szCs w:val="22"/>
              </w:rPr>
              <w:t>their professional training at local colleges</w:t>
            </w:r>
          </w:p>
          <w:p w14:paraId="63608DD8" w14:textId="52106C02" w:rsidR="00D32758" w:rsidRPr="002F5932" w:rsidRDefault="00D32758" w:rsidP="00D32758">
            <w:pPr>
              <w:pStyle w:val="ListParagraph"/>
              <w:numPr>
                <w:ilvl w:val="0"/>
                <w:numId w:val="42"/>
              </w:numPr>
              <w:tabs>
                <w:tab w:val="left" w:pos="318"/>
              </w:tabs>
              <w:rPr>
                <w:rFonts w:ascii="Century Gothic" w:eastAsia="Century Gothic" w:hAnsi="Century Gothic" w:cs="Century Gothic"/>
                <w:b/>
                <w:bCs/>
                <w:sz w:val="22"/>
                <w:szCs w:val="22"/>
              </w:rPr>
            </w:pPr>
            <w:r w:rsidRPr="002F5932">
              <w:rPr>
                <w:rFonts w:ascii="Century Gothic" w:eastAsia="Century Gothic" w:hAnsi="Century Gothic" w:cs="Century Gothic"/>
                <w:sz w:val="22"/>
                <w:szCs w:val="22"/>
              </w:rPr>
              <w:lastRenderedPageBreak/>
              <w:t>Act as a resource for members of other hospice and Palliative Care Family &amp; Individual Support teams</w:t>
            </w:r>
          </w:p>
          <w:p w14:paraId="0A2E7E6D" w14:textId="77777777" w:rsidR="00D32758" w:rsidRPr="002F5932" w:rsidRDefault="00D32758" w:rsidP="00D32758">
            <w:pPr>
              <w:pStyle w:val="ListParagraph"/>
              <w:numPr>
                <w:ilvl w:val="0"/>
                <w:numId w:val="42"/>
              </w:numPr>
              <w:tabs>
                <w:tab w:val="left" w:pos="318"/>
              </w:tabs>
              <w:rPr>
                <w:rFonts w:ascii="Century Gothic" w:eastAsia="Century Gothic" w:hAnsi="Century Gothic" w:cs="Century Gothic"/>
                <w:b/>
                <w:bCs/>
                <w:sz w:val="22"/>
                <w:szCs w:val="22"/>
              </w:rPr>
            </w:pPr>
            <w:r w:rsidRPr="002F5932">
              <w:rPr>
                <w:rFonts w:ascii="Century Gothic" w:eastAsia="Century Gothic" w:hAnsi="Century Gothic" w:cs="Century Gothic"/>
                <w:sz w:val="22"/>
                <w:szCs w:val="22"/>
              </w:rPr>
              <w:t>To participate in research, audit and evaluation of the Social Work function of the hospice</w:t>
            </w:r>
          </w:p>
          <w:p w14:paraId="34B4BEBD" w14:textId="4D69AFB4" w:rsidR="00D32758" w:rsidRPr="002F5932" w:rsidRDefault="00D32758" w:rsidP="00D32758">
            <w:pPr>
              <w:pStyle w:val="ListParagraph"/>
              <w:numPr>
                <w:ilvl w:val="0"/>
                <w:numId w:val="42"/>
              </w:numPr>
              <w:tabs>
                <w:tab w:val="left" w:pos="318"/>
              </w:tabs>
              <w:rPr>
                <w:rFonts w:ascii="Century Gothic" w:eastAsia="Century Gothic" w:hAnsi="Century Gothic" w:cs="Century Gothic"/>
                <w:b/>
                <w:bCs/>
                <w:sz w:val="22"/>
                <w:szCs w:val="22"/>
              </w:rPr>
            </w:pPr>
            <w:r w:rsidRPr="002F5932">
              <w:rPr>
                <w:rFonts w:ascii="Century Gothic" w:eastAsia="Century Gothic" w:hAnsi="Century Gothic" w:cs="Century Gothic"/>
                <w:sz w:val="22"/>
                <w:szCs w:val="22"/>
              </w:rPr>
              <w:t>Participate in setting and monitoring of standards within the Family &amp; Individual Support services</w:t>
            </w:r>
          </w:p>
          <w:p w14:paraId="0ADA71F5" w14:textId="1DFC5AAD" w:rsidR="00D32758" w:rsidRPr="002F5932" w:rsidRDefault="00D32758" w:rsidP="00D32758">
            <w:pPr>
              <w:pStyle w:val="ListParagraph"/>
              <w:numPr>
                <w:ilvl w:val="0"/>
                <w:numId w:val="42"/>
              </w:numPr>
              <w:tabs>
                <w:tab w:val="left" w:pos="318"/>
              </w:tabs>
              <w:rPr>
                <w:rFonts w:ascii="Century Gothic" w:eastAsia="Century Gothic" w:hAnsi="Century Gothic" w:cs="Century Gothic"/>
                <w:b/>
                <w:bCs/>
                <w:sz w:val="22"/>
                <w:szCs w:val="22"/>
              </w:rPr>
            </w:pPr>
            <w:r w:rsidRPr="002F5932">
              <w:rPr>
                <w:rFonts w:ascii="Century Gothic" w:eastAsia="Century Gothic" w:hAnsi="Century Gothic" w:cs="Century Gothic"/>
                <w:sz w:val="22"/>
                <w:szCs w:val="22"/>
              </w:rPr>
              <w:t xml:space="preserve">To be responsible for providing and sourcing current financial and services information to </w:t>
            </w:r>
            <w:r w:rsidR="002F5932">
              <w:rPr>
                <w:rFonts w:ascii="Century Gothic" w:eastAsia="Century Gothic" w:hAnsi="Century Gothic" w:cs="Century Gothic"/>
                <w:sz w:val="22"/>
                <w:szCs w:val="22"/>
              </w:rPr>
              <w:t xml:space="preserve">people </w:t>
            </w:r>
            <w:r w:rsidRPr="002F5932">
              <w:rPr>
                <w:rFonts w:ascii="Century Gothic" w:eastAsia="Century Gothic" w:hAnsi="Century Gothic" w:cs="Century Gothic"/>
                <w:sz w:val="22"/>
                <w:szCs w:val="22"/>
              </w:rPr>
              <w:t>under the care of the hospice, their families and carers</w:t>
            </w:r>
          </w:p>
        </w:tc>
      </w:tr>
      <w:tr w:rsidR="00D32758" w:rsidRPr="002F5932" w14:paraId="09BD00BA" w14:textId="77777777">
        <w:tc>
          <w:tcPr>
            <w:tcW w:w="9214" w:type="dxa"/>
          </w:tcPr>
          <w:p w14:paraId="7947B3D9" w14:textId="77777777" w:rsidR="00D32758" w:rsidRPr="002F5932" w:rsidRDefault="00D32758" w:rsidP="00D32758">
            <w:pPr>
              <w:tabs>
                <w:tab w:val="left" w:pos="318"/>
              </w:tabs>
              <w:rPr>
                <w:rFonts w:ascii="Century Gothic" w:eastAsia="Century Gothic" w:hAnsi="Century Gothic" w:cs="Century Gothic"/>
                <w:b/>
                <w:bCs/>
                <w:sz w:val="22"/>
                <w:szCs w:val="22"/>
              </w:rPr>
            </w:pPr>
            <w:r w:rsidRPr="002F5932">
              <w:rPr>
                <w:rFonts w:ascii="Century Gothic" w:eastAsia="Century Gothic" w:hAnsi="Century Gothic" w:cs="Century Gothic"/>
                <w:b/>
                <w:bCs/>
                <w:sz w:val="22"/>
                <w:szCs w:val="22"/>
              </w:rPr>
              <w:lastRenderedPageBreak/>
              <w:t>PROFESSIONAL RESPONSIBILITIES</w:t>
            </w:r>
          </w:p>
          <w:p w14:paraId="4CA24EFC" w14:textId="7BDD5144" w:rsidR="00D32758" w:rsidRPr="002F5932" w:rsidRDefault="00D32758" w:rsidP="00D32758">
            <w:pPr>
              <w:tabs>
                <w:tab w:val="left" w:pos="318"/>
              </w:tabs>
              <w:rPr>
                <w:rFonts w:ascii="Century Gothic" w:eastAsia="Century Gothic" w:hAnsi="Century Gothic" w:cs="Century Gothic"/>
                <w:sz w:val="22"/>
                <w:szCs w:val="22"/>
              </w:rPr>
            </w:pPr>
          </w:p>
        </w:tc>
      </w:tr>
      <w:tr w:rsidR="00D32758" w:rsidRPr="002F5932" w14:paraId="5ADBAC5F" w14:textId="77777777">
        <w:tc>
          <w:tcPr>
            <w:tcW w:w="9214" w:type="dxa"/>
          </w:tcPr>
          <w:p w14:paraId="227EDE0B" w14:textId="77777777" w:rsidR="00D32758" w:rsidRPr="002F5932" w:rsidRDefault="00D32758" w:rsidP="00D32758">
            <w:pPr>
              <w:pStyle w:val="ListParagraph"/>
              <w:numPr>
                <w:ilvl w:val="0"/>
                <w:numId w:val="43"/>
              </w:numPr>
              <w:tabs>
                <w:tab w:val="left" w:pos="318"/>
              </w:tabs>
              <w:rPr>
                <w:rFonts w:ascii="Century Gothic" w:eastAsia="Century Gothic" w:hAnsi="Century Gothic" w:cs="Century Gothic"/>
                <w:b/>
                <w:bCs/>
                <w:sz w:val="22"/>
                <w:szCs w:val="22"/>
              </w:rPr>
            </w:pPr>
            <w:r w:rsidRPr="002F5932">
              <w:rPr>
                <w:rFonts w:ascii="Century Gothic" w:eastAsia="Century Gothic" w:hAnsi="Century Gothic" w:cs="Century Gothic"/>
                <w:sz w:val="22"/>
                <w:szCs w:val="22"/>
              </w:rPr>
              <w:t>To take responsibility for own professional and personal development which will be monitored in supervision sessions and in Appraisal</w:t>
            </w:r>
          </w:p>
          <w:p w14:paraId="71D3867F" w14:textId="79EA0997" w:rsidR="00D32758" w:rsidRPr="002F5932" w:rsidRDefault="00D32758" w:rsidP="00D32758">
            <w:pPr>
              <w:pStyle w:val="ListParagraph"/>
              <w:numPr>
                <w:ilvl w:val="0"/>
                <w:numId w:val="43"/>
              </w:numPr>
              <w:tabs>
                <w:tab w:val="left" w:pos="318"/>
              </w:tabs>
              <w:rPr>
                <w:rFonts w:ascii="Century Gothic" w:eastAsia="Century Gothic" w:hAnsi="Century Gothic" w:cs="Century Gothic"/>
                <w:b/>
                <w:bCs/>
                <w:sz w:val="22"/>
                <w:szCs w:val="22"/>
              </w:rPr>
            </w:pPr>
            <w:r w:rsidRPr="002F5932">
              <w:rPr>
                <w:rFonts w:ascii="Century Gothic" w:eastAsia="Century Gothic" w:hAnsi="Century Gothic" w:cs="Century Gothic"/>
                <w:sz w:val="22"/>
                <w:szCs w:val="22"/>
              </w:rPr>
              <w:t xml:space="preserve">To </w:t>
            </w:r>
            <w:proofErr w:type="gramStart"/>
            <w:r w:rsidRPr="002F5932">
              <w:rPr>
                <w:rFonts w:ascii="Century Gothic" w:eastAsia="Century Gothic" w:hAnsi="Century Gothic" w:cs="Century Gothic"/>
                <w:sz w:val="22"/>
                <w:szCs w:val="22"/>
              </w:rPr>
              <w:t>maintain current registration with the SW England at all times</w:t>
            </w:r>
            <w:proofErr w:type="gramEnd"/>
            <w:r w:rsidRPr="002F5932">
              <w:rPr>
                <w:rFonts w:ascii="Century Gothic" w:eastAsia="Century Gothic" w:hAnsi="Century Gothic" w:cs="Century Gothic"/>
                <w:sz w:val="22"/>
                <w:szCs w:val="22"/>
              </w:rPr>
              <w:t xml:space="preserve"> and to work within the SW England Professional Standards</w:t>
            </w:r>
          </w:p>
        </w:tc>
      </w:tr>
    </w:tbl>
    <w:p w14:paraId="049F31CB" w14:textId="77777777" w:rsidR="00445E5F" w:rsidRPr="002F5932" w:rsidRDefault="00445E5F">
      <w:pPr>
        <w:rPr>
          <w:rFonts w:ascii="Century Gothic" w:hAnsi="Century Gothic"/>
        </w:rPr>
      </w:pPr>
    </w:p>
    <w:p w14:paraId="4101652C" w14:textId="10879C00" w:rsidR="00FE1F7B" w:rsidRPr="002F5932" w:rsidRDefault="00FE1F7B">
      <w:pPr>
        <w:rPr>
          <w:rFonts w:ascii="Century Gothic" w:hAnsi="Century Gothic"/>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872A0D" w:rsidRPr="002F5932" w14:paraId="6D3B46D9" w14:textId="77777777">
        <w:tc>
          <w:tcPr>
            <w:tcW w:w="9214" w:type="dxa"/>
            <w:tcBorders>
              <w:top w:val="single" w:sz="4" w:space="0" w:color="000000"/>
              <w:left w:val="single" w:sz="4" w:space="0" w:color="000000"/>
              <w:bottom w:val="single" w:sz="4" w:space="0" w:color="000000"/>
              <w:right w:val="single" w:sz="4" w:space="0" w:color="000000"/>
            </w:tcBorders>
          </w:tcPr>
          <w:p w14:paraId="20C837AD" w14:textId="752F6235" w:rsidR="00872A0D" w:rsidRPr="002F5932" w:rsidRDefault="00872A0D" w:rsidP="00C72047">
            <w:pPr>
              <w:pStyle w:val="Heading1"/>
              <w:keepNext w:val="0"/>
              <w:spacing w:before="0" w:after="0" w:line="360" w:lineRule="auto"/>
              <w:ind w:right="34"/>
              <w:jc w:val="both"/>
              <w:rPr>
                <w:rFonts w:ascii="Century Gothic" w:hAnsi="Century Gothic"/>
                <w:b w:val="0"/>
                <w:sz w:val="22"/>
                <w:szCs w:val="22"/>
              </w:rPr>
            </w:pPr>
            <w:r w:rsidRPr="002F5932">
              <w:rPr>
                <w:rFonts w:ascii="Century Gothic" w:hAnsi="Century Gothic"/>
                <w:sz w:val="22"/>
                <w:szCs w:val="22"/>
              </w:rPr>
              <w:t>ADDITIONAL REQUIREMENTS OF POST</w:t>
            </w:r>
            <w:r w:rsidR="002F5932">
              <w:rPr>
                <w:rFonts w:ascii="Century Gothic" w:hAnsi="Century Gothic"/>
                <w:sz w:val="22"/>
                <w:szCs w:val="22"/>
              </w:rPr>
              <w:t xml:space="preserve"> </w:t>
            </w:r>
            <w:r w:rsidRPr="002F5932">
              <w:rPr>
                <w:rFonts w:ascii="Century Gothic" w:hAnsi="Century Gothic"/>
                <w:sz w:val="22"/>
                <w:szCs w:val="22"/>
              </w:rPr>
              <w:t>HOLDER</w:t>
            </w:r>
          </w:p>
        </w:tc>
      </w:tr>
      <w:tr w:rsidR="00872A0D" w:rsidRPr="002F5932" w14:paraId="6CB8B93D" w14:textId="77777777">
        <w:tc>
          <w:tcPr>
            <w:tcW w:w="9214" w:type="dxa"/>
            <w:tcBorders>
              <w:top w:val="single" w:sz="4" w:space="0" w:color="000000"/>
              <w:left w:val="single" w:sz="4" w:space="0" w:color="000000"/>
              <w:bottom w:val="single" w:sz="4" w:space="0" w:color="000000"/>
              <w:right w:val="single" w:sz="4" w:space="0" w:color="000000"/>
            </w:tcBorders>
          </w:tcPr>
          <w:p w14:paraId="1D26C368" w14:textId="1ED62BFF" w:rsidR="00F02F72" w:rsidRPr="002F5932" w:rsidRDefault="00F02F72" w:rsidP="00F02F72">
            <w:pPr>
              <w:ind w:right="34"/>
              <w:jc w:val="both"/>
              <w:rPr>
                <w:rFonts w:ascii="Century Gothic" w:eastAsia="Century Gothic" w:hAnsi="Century Gothic" w:cs="Century Gothic"/>
                <w:b/>
                <w:bCs/>
                <w:sz w:val="22"/>
                <w:szCs w:val="22"/>
              </w:rPr>
            </w:pPr>
            <w:r w:rsidRPr="002F5932">
              <w:rPr>
                <w:rFonts w:ascii="Century Gothic" w:eastAsia="Century Gothic" w:hAnsi="Century Gothic" w:cs="Century Gothic"/>
                <w:b/>
                <w:bCs/>
                <w:sz w:val="22"/>
                <w:szCs w:val="22"/>
              </w:rPr>
              <w:t xml:space="preserve">SENSITIVITY AND PROFESSIONALISM: As an employee of Saint Francis </w:t>
            </w:r>
            <w:proofErr w:type="gramStart"/>
            <w:r w:rsidRPr="002F5932">
              <w:rPr>
                <w:rFonts w:ascii="Century Gothic" w:eastAsia="Century Gothic" w:hAnsi="Century Gothic" w:cs="Century Gothic"/>
                <w:b/>
                <w:bCs/>
                <w:sz w:val="22"/>
                <w:szCs w:val="22"/>
              </w:rPr>
              <w:t>Hospice</w:t>
            </w:r>
            <w:proofErr w:type="gramEnd"/>
            <w:r w:rsidRPr="002F5932">
              <w:rPr>
                <w:rFonts w:ascii="Century Gothic" w:eastAsia="Century Gothic" w:hAnsi="Century Gothic" w:cs="Century Gothic"/>
                <w:b/>
                <w:bCs/>
                <w:sz w:val="22"/>
                <w:szCs w:val="22"/>
              </w:rPr>
              <w:t xml:space="preserve"> you should expect that it is likely that you will </w:t>
            </w:r>
            <w:proofErr w:type="gramStart"/>
            <w:r w:rsidRPr="002F5932">
              <w:rPr>
                <w:rFonts w:ascii="Century Gothic" w:eastAsia="Century Gothic" w:hAnsi="Century Gothic" w:cs="Century Gothic"/>
                <w:b/>
                <w:bCs/>
                <w:sz w:val="22"/>
                <w:szCs w:val="22"/>
              </w:rPr>
              <w:t>come into contact with</w:t>
            </w:r>
            <w:proofErr w:type="gramEnd"/>
            <w:r w:rsidRPr="002F5932">
              <w:rPr>
                <w:rFonts w:ascii="Century Gothic" w:eastAsia="Century Gothic" w:hAnsi="Century Gothic" w:cs="Century Gothic"/>
                <w:b/>
                <w:bCs/>
                <w:sz w:val="22"/>
                <w:szCs w:val="22"/>
              </w:rPr>
              <w:t xml:space="preserve"> </w:t>
            </w:r>
            <w:r w:rsidR="0002039E">
              <w:rPr>
                <w:rFonts w:ascii="Century Gothic" w:eastAsia="Century Gothic" w:hAnsi="Century Gothic" w:cs="Century Gothic"/>
                <w:b/>
                <w:bCs/>
                <w:sz w:val="22"/>
                <w:szCs w:val="22"/>
              </w:rPr>
              <w:t>people</w:t>
            </w:r>
            <w:r w:rsidRPr="002F5932">
              <w:rPr>
                <w:rFonts w:ascii="Century Gothic" w:eastAsia="Century Gothic" w:hAnsi="Century Gothic" w:cs="Century Gothic"/>
                <w:b/>
                <w:bCs/>
                <w:sz w:val="22"/>
                <w:szCs w:val="22"/>
              </w:rPr>
              <w:t xml:space="preserve"> under the care of the hospice, their families and members of the public who are at the end of life or recently bereaved. All employees are expected to respond to people recounting and expressing their emotions about such events with sensitivity and understanding, and to know enough about the services that the Hospice provides to be able to signpost people who may benefit from our services to the relevant contacts.</w:t>
            </w:r>
          </w:p>
          <w:p w14:paraId="732327D2" w14:textId="77777777" w:rsidR="00F02F72" w:rsidRPr="002F5932" w:rsidRDefault="00F02F72" w:rsidP="00F02F72">
            <w:pPr>
              <w:ind w:right="34"/>
              <w:jc w:val="both"/>
              <w:rPr>
                <w:rFonts w:ascii="Century Gothic" w:eastAsia="Century Gothic" w:hAnsi="Century Gothic" w:cs="Century Gothic"/>
                <w:b/>
                <w:bCs/>
                <w:sz w:val="22"/>
                <w:szCs w:val="22"/>
              </w:rPr>
            </w:pPr>
          </w:p>
          <w:p w14:paraId="26BBA897" w14:textId="1AD4908A" w:rsidR="00F02F72" w:rsidRPr="002F5932" w:rsidRDefault="00F02F72" w:rsidP="00F02F72">
            <w:pPr>
              <w:ind w:right="34"/>
              <w:jc w:val="both"/>
              <w:rPr>
                <w:rFonts w:ascii="Century Gothic" w:eastAsia="Century Gothic" w:hAnsi="Century Gothic" w:cs="Century Gothic"/>
                <w:sz w:val="22"/>
                <w:szCs w:val="22"/>
              </w:rPr>
            </w:pPr>
            <w:r w:rsidRPr="002F5932">
              <w:rPr>
                <w:rFonts w:ascii="Century Gothic" w:eastAsia="Century Gothic" w:hAnsi="Century Gothic" w:cs="Century Gothic"/>
                <w:b/>
                <w:bCs/>
                <w:sz w:val="22"/>
                <w:szCs w:val="22"/>
              </w:rPr>
              <w:t>CONFIDENTIALITY</w:t>
            </w:r>
            <w:r w:rsidRPr="002F5932">
              <w:rPr>
                <w:rFonts w:ascii="Century Gothic" w:eastAsia="Century Gothic" w:hAnsi="Century Gothic" w:cs="Century Gothic"/>
                <w:sz w:val="22"/>
                <w:szCs w:val="22"/>
              </w:rPr>
              <w:t xml:space="preserve">:  The post holder must maintain confidentiality, security and integrity of information relating to </w:t>
            </w:r>
            <w:r w:rsidR="0002039E">
              <w:rPr>
                <w:rFonts w:ascii="Century Gothic" w:eastAsia="Century Gothic" w:hAnsi="Century Gothic" w:cs="Century Gothic"/>
                <w:sz w:val="22"/>
                <w:szCs w:val="22"/>
              </w:rPr>
              <w:t>people</w:t>
            </w:r>
            <w:r w:rsidRPr="002F5932">
              <w:rPr>
                <w:rFonts w:ascii="Century Gothic" w:eastAsia="Century Gothic" w:hAnsi="Century Gothic" w:cs="Century Gothic"/>
                <w:sz w:val="22"/>
                <w:szCs w:val="22"/>
              </w:rPr>
              <w:t xml:space="preserve"> under the care of the hospice, staff and other hospice matter </w:t>
            </w:r>
            <w:proofErr w:type="gramStart"/>
            <w:r w:rsidRPr="002F5932">
              <w:rPr>
                <w:rFonts w:ascii="Century Gothic" w:eastAsia="Century Gothic" w:hAnsi="Century Gothic" w:cs="Century Gothic"/>
                <w:sz w:val="22"/>
                <w:szCs w:val="22"/>
              </w:rPr>
              <w:t>during the course of</w:t>
            </w:r>
            <w:proofErr w:type="gramEnd"/>
            <w:r w:rsidRPr="002F5932">
              <w:rPr>
                <w:rFonts w:ascii="Century Gothic" w:eastAsia="Century Gothic" w:hAnsi="Century Gothic" w:cs="Century Gothic"/>
                <w:sz w:val="22"/>
                <w:szCs w:val="22"/>
              </w:rPr>
              <w:t xml:space="preserve"> duty.  Any breach of Confidentiality may become a disciplinary issue.</w:t>
            </w:r>
          </w:p>
          <w:p w14:paraId="083F61BB" w14:textId="77777777" w:rsidR="00F02F72" w:rsidRPr="002F5932" w:rsidRDefault="00F02F72" w:rsidP="00F02F72">
            <w:pPr>
              <w:ind w:right="34"/>
              <w:jc w:val="both"/>
              <w:rPr>
                <w:rFonts w:ascii="Century Gothic" w:eastAsia="Century Gothic" w:hAnsi="Century Gothic" w:cs="Century Gothic"/>
                <w:sz w:val="22"/>
                <w:szCs w:val="22"/>
              </w:rPr>
            </w:pPr>
          </w:p>
          <w:p w14:paraId="0294F13E" w14:textId="6EDA9464" w:rsidR="00F02F72" w:rsidRPr="002F5932" w:rsidRDefault="00F02F72" w:rsidP="00F02F72">
            <w:pPr>
              <w:ind w:right="34"/>
              <w:jc w:val="both"/>
              <w:rPr>
                <w:rFonts w:ascii="Century Gothic" w:eastAsia="Century Gothic" w:hAnsi="Century Gothic" w:cs="Century Gothic"/>
                <w:sz w:val="22"/>
                <w:szCs w:val="22"/>
              </w:rPr>
            </w:pPr>
            <w:r w:rsidRPr="002F5932">
              <w:rPr>
                <w:rFonts w:ascii="Century Gothic" w:eastAsia="Century Gothic" w:hAnsi="Century Gothic" w:cs="Century Gothic"/>
                <w:b/>
                <w:bCs/>
                <w:sz w:val="22"/>
                <w:szCs w:val="22"/>
              </w:rPr>
              <w:t>DATA PROTECTION</w:t>
            </w:r>
            <w:r w:rsidRPr="002F5932">
              <w:rPr>
                <w:rFonts w:ascii="Century Gothic" w:eastAsia="Century Gothic" w:hAnsi="Century Gothic" w:cs="Century Gothic"/>
                <w:sz w:val="22"/>
                <w:szCs w:val="22"/>
              </w:rPr>
              <w:t xml:space="preserve">: </w:t>
            </w:r>
            <w:r w:rsidR="00ED116C" w:rsidRPr="004923FC">
              <w:rPr>
                <w:rFonts w:ascii="Century Gothic" w:hAnsi="Century Gothic" w:cs="Arial"/>
                <w:sz w:val="22"/>
                <w:szCs w:val="22"/>
              </w:rPr>
              <w:t>It is the responsibility of all staff to be aware of their obligations in respect of the Data Protection Act 2018.</w:t>
            </w:r>
          </w:p>
          <w:p w14:paraId="26F794BE" w14:textId="77777777" w:rsidR="00F02F72" w:rsidRPr="002F5932" w:rsidRDefault="00F02F72" w:rsidP="00F02F72">
            <w:pPr>
              <w:ind w:right="34"/>
              <w:jc w:val="both"/>
              <w:rPr>
                <w:rFonts w:ascii="Century Gothic" w:eastAsia="Century Gothic" w:hAnsi="Century Gothic" w:cs="Century Gothic"/>
                <w:sz w:val="22"/>
                <w:szCs w:val="22"/>
              </w:rPr>
            </w:pPr>
          </w:p>
          <w:p w14:paraId="0311FFDE" w14:textId="77777777" w:rsidR="00F02F72" w:rsidRPr="002F5932" w:rsidRDefault="00F02F72" w:rsidP="00F02F72">
            <w:pPr>
              <w:ind w:right="34"/>
              <w:jc w:val="both"/>
              <w:rPr>
                <w:rFonts w:ascii="Century Gothic" w:eastAsia="Century Gothic" w:hAnsi="Century Gothic" w:cs="Century Gothic"/>
                <w:sz w:val="22"/>
                <w:szCs w:val="22"/>
              </w:rPr>
            </w:pPr>
            <w:r w:rsidRPr="002F5932">
              <w:rPr>
                <w:rFonts w:ascii="Century Gothic" w:eastAsia="Century Gothic" w:hAnsi="Century Gothic" w:cs="Century Gothic"/>
                <w:b/>
                <w:bCs/>
                <w:sz w:val="22"/>
                <w:szCs w:val="22"/>
              </w:rPr>
              <w:t xml:space="preserve">EQUAL OPPORTUNITES: </w:t>
            </w:r>
            <w:r w:rsidRPr="002F5932">
              <w:rPr>
                <w:rFonts w:ascii="Century Gothic" w:eastAsia="Century Gothic" w:hAnsi="Century Gothic" w:cs="Century Gothic"/>
                <w:sz w:val="22"/>
                <w:szCs w:val="22"/>
              </w:rPr>
              <w:t>The hospice is committed to the development of positive policies to promote equal opportunity in employment and has a clear commitment to equal opportunities.  All employees have a responsibility to ensure that they understand the standards expected and that they promote and adhere to the equal opportunity measures adopted by the hospice.</w:t>
            </w:r>
          </w:p>
          <w:p w14:paraId="64918CA9" w14:textId="77777777" w:rsidR="00F02F72" w:rsidRPr="002F5932" w:rsidRDefault="00F02F72" w:rsidP="00F02F72">
            <w:pPr>
              <w:ind w:right="34"/>
              <w:jc w:val="both"/>
              <w:rPr>
                <w:rFonts w:ascii="Century Gothic" w:eastAsia="Century Gothic" w:hAnsi="Century Gothic" w:cs="Century Gothic"/>
                <w:sz w:val="22"/>
                <w:szCs w:val="22"/>
              </w:rPr>
            </w:pPr>
          </w:p>
          <w:p w14:paraId="3ECE2542" w14:textId="40D4ED38" w:rsidR="00F02F72" w:rsidRPr="002F5932" w:rsidRDefault="00F02F72" w:rsidP="00F02F72">
            <w:pPr>
              <w:ind w:right="34"/>
              <w:jc w:val="both"/>
              <w:rPr>
                <w:rFonts w:ascii="Century Gothic" w:eastAsia="Century Gothic" w:hAnsi="Century Gothic" w:cs="Century Gothic"/>
                <w:sz w:val="22"/>
                <w:szCs w:val="22"/>
              </w:rPr>
            </w:pPr>
            <w:r w:rsidRPr="002F5932">
              <w:rPr>
                <w:rFonts w:ascii="Century Gothic" w:eastAsia="Century Gothic" w:hAnsi="Century Gothic" w:cs="Century Gothic"/>
                <w:b/>
                <w:bCs/>
                <w:sz w:val="22"/>
                <w:szCs w:val="22"/>
              </w:rPr>
              <w:t>HEALTH AND SAFETY</w:t>
            </w:r>
            <w:r w:rsidRPr="002F5932">
              <w:rPr>
                <w:rFonts w:ascii="Century Gothic" w:eastAsia="Century Gothic" w:hAnsi="Century Gothic" w:cs="Century Gothic"/>
                <w:sz w:val="22"/>
                <w:szCs w:val="22"/>
              </w:rPr>
              <w:t>: All staff must be familiar with section 2 of the Health &amp; Safety Policy, Organisation of Health and Safety.  This document sets out the responsibilities of all staff for health and safety, whether in a supervisory capacity or not.  Policy section 3 (arrangements for Health and Safety) provides an overview of training for competence in Health and Safety matters.</w:t>
            </w:r>
          </w:p>
          <w:p w14:paraId="05783B1C" w14:textId="77777777" w:rsidR="00F02F72" w:rsidRPr="002F5932" w:rsidRDefault="00F02F72" w:rsidP="00F02F72">
            <w:pPr>
              <w:ind w:right="34"/>
              <w:jc w:val="both"/>
              <w:rPr>
                <w:rFonts w:ascii="Century Gothic" w:eastAsia="Century Gothic" w:hAnsi="Century Gothic" w:cs="Century Gothic"/>
                <w:sz w:val="22"/>
                <w:szCs w:val="22"/>
              </w:rPr>
            </w:pPr>
          </w:p>
          <w:p w14:paraId="70804463" w14:textId="77777777" w:rsidR="00F02F72" w:rsidRPr="002F5932" w:rsidRDefault="00F02F72" w:rsidP="00F02F72">
            <w:pPr>
              <w:ind w:right="34"/>
              <w:jc w:val="both"/>
              <w:rPr>
                <w:rFonts w:ascii="Century Gothic" w:eastAsia="Century Gothic" w:hAnsi="Century Gothic" w:cs="Century Gothic"/>
                <w:sz w:val="22"/>
                <w:szCs w:val="22"/>
              </w:rPr>
            </w:pPr>
            <w:r w:rsidRPr="002F5932">
              <w:rPr>
                <w:rFonts w:ascii="Century Gothic" w:eastAsia="Century Gothic" w:hAnsi="Century Gothic" w:cs="Century Gothic"/>
                <w:b/>
                <w:bCs/>
                <w:sz w:val="22"/>
                <w:szCs w:val="22"/>
              </w:rPr>
              <w:t>HOSPICE IDENTITY BADGES</w:t>
            </w:r>
            <w:r w:rsidRPr="002F5932">
              <w:rPr>
                <w:rFonts w:ascii="Century Gothic" w:eastAsia="Century Gothic" w:hAnsi="Century Gothic" w:cs="Century Gothic"/>
                <w:sz w:val="22"/>
                <w:szCs w:val="22"/>
              </w:rPr>
              <w:t xml:space="preserve">:  Hospice ID badges must be </w:t>
            </w:r>
            <w:proofErr w:type="gramStart"/>
            <w:r w:rsidRPr="002F5932">
              <w:rPr>
                <w:rFonts w:ascii="Century Gothic" w:eastAsia="Century Gothic" w:hAnsi="Century Gothic" w:cs="Century Gothic"/>
                <w:sz w:val="22"/>
                <w:szCs w:val="22"/>
              </w:rPr>
              <w:t>worn at all times</w:t>
            </w:r>
            <w:proofErr w:type="gramEnd"/>
            <w:r w:rsidRPr="002F5932">
              <w:rPr>
                <w:rFonts w:ascii="Century Gothic" w:eastAsia="Century Gothic" w:hAnsi="Century Gothic" w:cs="Century Gothic"/>
                <w:sz w:val="22"/>
                <w:szCs w:val="22"/>
              </w:rPr>
              <w:t xml:space="preserve"> whilst on duty.</w:t>
            </w:r>
          </w:p>
          <w:p w14:paraId="03CC720B" w14:textId="77777777" w:rsidR="00F02F72" w:rsidRPr="002F5932" w:rsidRDefault="00F02F72" w:rsidP="00F02F72">
            <w:pPr>
              <w:ind w:right="34"/>
              <w:jc w:val="both"/>
              <w:rPr>
                <w:rFonts w:ascii="Century Gothic" w:eastAsia="Century Gothic" w:hAnsi="Century Gothic" w:cs="Century Gothic"/>
                <w:sz w:val="22"/>
                <w:szCs w:val="22"/>
              </w:rPr>
            </w:pPr>
          </w:p>
          <w:p w14:paraId="553FCF03" w14:textId="4350207B" w:rsidR="00F02F72" w:rsidRPr="002F5932" w:rsidRDefault="00F02F72" w:rsidP="00F02F72">
            <w:pPr>
              <w:ind w:right="34"/>
              <w:jc w:val="both"/>
              <w:rPr>
                <w:rFonts w:ascii="Century Gothic" w:eastAsia="Century Gothic" w:hAnsi="Century Gothic" w:cs="Century Gothic"/>
                <w:sz w:val="22"/>
                <w:szCs w:val="22"/>
              </w:rPr>
            </w:pPr>
            <w:r w:rsidRPr="002F5932">
              <w:rPr>
                <w:rFonts w:ascii="Century Gothic" w:eastAsia="Century Gothic" w:hAnsi="Century Gothic" w:cs="Century Gothic"/>
                <w:b/>
                <w:bCs/>
                <w:sz w:val="22"/>
                <w:szCs w:val="22"/>
              </w:rPr>
              <w:t xml:space="preserve">SMOKING: </w:t>
            </w:r>
            <w:r w:rsidRPr="002F5932">
              <w:rPr>
                <w:rFonts w:ascii="Century Gothic" w:eastAsia="Century Gothic" w:hAnsi="Century Gothic" w:cs="Century Gothic"/>
                <w:sz w:val="22"/>
                <w:szCs w:val="22"/>
              </w:rPr>
              <w:t xml:space="preserve">The hospice acknowledges its responsibility to provide a safe, smoke free environment, for its employees, </w:t>
            </w:r>
            <w:r w:rsidR="0002039E">
              <w:rPr>
                <w:rFonts w:ascii="Century Gothic" w:eastAsia="Century Gothic" w:hAnsi="Century Gothic" w:cs="Century Gothic"/>
                <w:sz w:val="22"/>
                <w:szCs w:val="22"/>
              </w:rPr>
              <w:t>people</w:t>
            </w:r>
            <w:r w:rsidRPr="002F5932">
              <w:rPr>
                <w:rFonts w:ascii="Century Gothic" w:eastAsia="Century Gothic" w:hAnsi="Century Gothic" w:cs="Century Gothic"/>
                <w:sz w:val="22"/>
                <w:szCs w:val="22"/>
              </w:rPr>
              <w:t xml:space="preserve"> under the care of the hospice and visitors.  Smoking is therefore not permitted at any point whilst on duty, in accordance with the guidelines set down within the Hospice No Smoking Policy.</w:t>
            </w:r>
          </w:p>
          <w:p w14:paraId="0BF576B7" w14:textId="77777777" w:rsidR="00F02F72" w:rsidRPr="002F5932" w:rsidRDefault="00F02F72" w:rsidP="00F02F72">
            <w:pPr>
              <w:ind w:right="34"/>
              <w:jc w:val="both"/>
              <w:rPr>
                <w:rFonts w:ascii="Century Gothic" w:eastAsia="Century Gothic" w:hAnsi="Century Gothic" w:cs="Century Gothic"/>
                <w:sz w:val="22"/>
                <w:szCs w:val="22"/>
              </w:rPr>
            </w:pPr>
          </w:p>
          <w:p w14:paraId="62D80F0A" w14:textId="77777777" w:rsidR="00F02F72" w:rsidRPr="002F5932" w:rsidRDefault="00F02F72" w:rsidP="00F02F72">
            <w:pPr>
              <w:ind w:right="34"/>
              <w:jc w:val="both"/>
              <w:rPr>
                <w:rFonts w:ascii="Century Gothic" w:eastAsia="Century Gothic" w:hAnsi="Century Gothic" w:cs="Century Gothic"/>
                <w:b/>
                <w:bCs/>
                <w:sz w:val="22"/>
                <w:szCs w:val="22"/>
              </w:rPr>
            </w:pPr>
            <w:r w:rsidRPr="002F5932">
              <w:rPr>
                <w:rFonts w:ascii="Century Gothic" w:eastAsia="Century Gothic" w:hAnsi="Century Gothic" w:cs="Century Gothic"/>
                <w:b/>
                <w:bCs/>
                <w:sz w:val="22"/>
                <w:szCs w:val="22"/>
              </w:rPr>
              <w:t>REGISTRATION COMPLIANCE/CODE OF CONDUCT:</w:t>
            </w:r>
          </w:p>
          <w:p w14:paraId="15C5D431" w14:textId="77777777" w:rsidR="00F02F72" w:rsidRPr="002F5932" w:rsidRDefault="00F02F72" w:rsidP="00F02F72">
            <w:pPr>
              <w:ind w:right="34"/>
              <w:jc w:val="both"/>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All employees who are required to register with a professional body to enable them to practice within their profession are required to comply with their code of conduct and requirements of their professional registration.</w:t>
            </w:r>
          </w:p>
          <w:p w14:paraId="616A224E" w14:textId="77777777" w:rsidR="00F02F72" w:rsidRPr="002F5932" w:rsidRDefault="00F02F72" w:rsidP="00F02F72">
            <w:pPr>
              <w:ind w:right="34"/>
              <w:jc w:val="both"/>
              <w:rPr>
                <w:rFonts w:ascii="Century Gothic" w:eastAsia="Century Gothic" w:hAnsi="Century Gothic" w:cs="Century Gothic"/>
                <w:sz w:val="22"/>
                <w:szCs w:val="22"/>
              </w:rPr>
            </w:pPr>
          </w:p>
          <w:p w14:paraId="34CE0A41" w14:textId="6C6EF504" w:rsidR="00872A0D" w:rsidRPr="002F5932" w:rsidRDefault="00F02F72" w:rsidP="00F02F72">
            <w:pPr>
              <w:ind w:right="34"/>
              <w:jc w:val="both"/>
              <w:rPr>
                <w:rFonts w:ascii="Century Gothic" w:eastAsia="Century Gothic" w:hAnsi="Century Gothic" w:cs="Century Gothic"/>
                <w:sz w:val="22"/>
                <w:szCs w:val="22"/>
              </w:rPr>
            </w:pPr>
            <w:r w:rsidRPr="002F5932">
              <w:rPr>
                <w:rFonts w:ascii="Century Gothic" w:eastAsia="Century Gothic" w:hAnsi="Century Gothic" w:cs="Century Gothic"/>
                <w:b/>
                <w:bCs/>
                <w:sz w:val="22"/>
                <w:szCs w:val="22"/>
              </w:rPr>
              <w:t xml:space="preserve">WORKING TIME REGULATIONS: </w:t>
            </w:r>
            <w:r w:rsidRPr="002F5932">
              <w:rPr>
                <w:rFonts w:ascii="Century Gothic" w:eastAsia="Century Gothic" w:hAnsi="Century Gothic" w:cs="Century Gothic"/>
                <w:sz w:val="22"/>
                <w:szCs w:val="22"/>
              </w:rPr>
              <w:t xml:space="preserve">The ‘Working Time Regulations 1998’ require that you should not work more than an average of 48 hours in each week.  For example, in a </w:t>
            </w:r>
            <w:proofErr w:type="gramStart"/>
            <w:r w:rsidRPr="002F5932">
              <w:rPr>
                <w:rFonts w:ascii="Century Gothic" w:eastAsia="Century Gothic" w:hAnsi="Century Gothic" w:cs="Century Gothic"/>
                <w:sz w:val="22"/>
                <w:szCs w:val="22"/>
              </w:rPr>
              <w:t>26 week</w:t>
            </w:r>
            <w:proofErr w:type="gramEnd"/>
            <w:r w:rsidRPr="002F5932">
              <w:rPr>
                <w:rFonts w:ascii="Century Gothic" w:eastAsia="Century Gothic" w:hAnsi="Century Gothic" w:cs="Century Gothic"/>
                <w:sz w:val="22"/>
                <w:szCs w:val="22"/>
              </w:rPr>
              <w:t xml:space="preserve"> period you should work no more than 1248 hours.</w:t>
            </w:r>
          </w:p>
        </w:tc>
      </w:tr>
    </w:tbl>
    <w:p w14:paraId="03F07E5F" w14:textId="77777777" w:rsidR="00F606C3" w:rsidRPr="002F5932" w:rsidRDefault="00F606C3" w:rsidP="00872A0D">
      <w:pPr>
        <w:ind w:right="-760"/>
        <w:jc w:val="both"/>
        <w:rPr>
          <w:rFonts w:ascii="Century Gothic" w:hAnsi="Century Gothic" w:cs="Arial"/>
          <w:i/>
          <w:sz w:val="18"/>
          <w:szCs w:val="18"/>
        </w:rPr>
      </w:pPr>
    </w:p>
    <w:p w14:paraId="55C90ACD" w14:textId="77777777" w:rsidR="00F02F72" w:rsidRPr="002F5932" w:rsidRDefault="00F02F72" w:rsidP="00F02F72">
      <w:pPr>
        <w:ind w:right="-760"/>
        <w:jc w:val="both"/>
        <w:rPr>
          <w:rFonts w:ascii="Century Gothic" w:hAnsi="Century Gothic" w:cs="Arial"/>
          <w:i/>
          <w:sz w:val="18"/>
          <w:szCs w:val="18"/>
        </w:rPr>
      </w:pPr>
      <w:r w:rsidRPr="002F5932">
        <w:rPr>
          <w:rFonts w:ascii="Century Gothic" w:hAnsi="Century Gothic" w:cs="Arial"/>
          <w:i/>
          <w:sz w:val="18"/>
          <w:szCs w:val="18"/>
        </w:rPr>
        <w:t xml:space="preserve">Please note that this job description is not definitive or restrictive in any way. It is a guide to the responsibilities of the role. It may be reviewed, in consultation with the post holder, </w:t>
      </w:r>
      <w:proofErr w:type="gramStart"/>
      <w:r w:rsidRPr="002F5932">
        <w:rPr>
          <w:rFonts w:ascii="Century Gothic" w:hAnsi="Century Gothic" w:cs="Arial"/>
          <w:i/>
          <w:sz w:val="18"/>
          <w:szCs w:val="18"/>
        </w:rPr>
        <w:t>in light of</w:t>
      </w:r>
      <w:proofErr w:type="gramEnd"/>
      <w:r w:rsidRPr="002F5932">
        <w:rPr>
          <w:rFonts w:ascii="Century Gothic" w:hAnsi="Century Gothic" w:cs="Arial"/>
          <w:i/>
          <w:sz w:val="18"/>
          <w:szCs w:val="18"/>
        </w:rPr>
        <w:t xml:space="preserve"> changing circumstances and the changing needs of the Hospice.</w:t>
      </w:r>
    </w:p>
    <w:p w14:paraId="4B757F5C" w14:textId="77777777" w:rsidR="00F02F72" w:rsidRPr="002F5932" w:rsidRDefault="00F02F72" w:rsidP="00F02F72">
      <w:pPr>
        <w:ind w:right="-760"/>
        <w:jc w:val="both"/>
        <w:rPr>
          <w:rFonts w:ascii="Century Gothic" w:hAnsi="Century Gothic" w:cs="Arial"/>
          <w:i/>
          <w:sz w:val="18"/>
          <w:szCs w:val="18"/>
        </w:rPr>
      </w:pPr>
    </w:p>
    <w:p w14:paraId="1CB03AD5" w14:textId="77777777" w:rsidR="00F02F72" w:rsidRPr="002F5932" w:rsidRDefault="00F02F72" w:rsidP="00F02F72">
      <w:pPr>
        <w:ind w:right="-760"/>
        <w:jc w:val="both"/>
        <w:rPr>
          <w:rFonts w:ascii="Century Gothic" w:hAnsi="Century Gothic" w:cs="Arial"/>
          <w:i/>
        </w:rPr>
      </w:pPr>
      <w:r w:rsidRPr="002F5932">
        <w:rPr>
          <w:rFonts w:ascii="Century Gothic" w:hAnsi="Century Gothic" w:cs="Arial"/>
          <w:i/>
          <w:sz w:val="18"/>
          <w:szCs w:val="18"/>
        </w:rPr>
        <w:t>The post holder will be expected to perform any other such duties as might reasonably be required by the Director and will work in accordance with all Hospice Policies and Procedures</w:t>
      </w:r>
      <w:r w:rsidRPr="002F5932">
        <w:rPr>
          <w:rFonts w:ascii="Century Gothic" w:hAnsi="Century Gothic" w:cs="Arial"/>
          <w:i/>
        </w:rPr>
        <w:t>.</w:t>
      </w:r>
    </w:p>
    <w:p w14:paraId="2FCDC77C" w14:textId="77777777" w:rsidR="00F02F72" w:rsidRPr="002F5932" w:rsidRDefault="00F02F72" w:rsidP="00F02F72">
      <w:pPr>
        <w:ind w:right="-760"/>
        <w:jc w:val="both"/>
        <w:rPr>
          <w:rFonts w:ascii="Century Gothic" w:hAnsi="Century Gothic" w:cs="Arial"/>
          <w:i/>
          <w:sz w:val="18"/>
          <w:szCs w:val="18"/>
        </w:rPr>
      </w:pPr>
    </w:p>
    <w:p w14:paraId="74379512" w14:textId="77777777" w:rsidR="00F02F72" w:rsidRPr="002F5932" w:rsidRDefault="00F02F72" w:rsidP="00F02F72">
      <w:pPr>
        <w:ind w:right="-760"/>
        <w:jc w:val="both"/>
        <w:rPr>
          <w:rFonts w:ascii="Century Gothic" w:hAnsi="Century Gothic" w:cs="Arial"/>
          <w:i/>
          <w:sz w:val="18"/>
          <w:szCs w:val="18"/>
        </w:rPr>
      </w:pPr>
      <w:r w:rsidRPr="002F5932">
        <w:rPr>
          <w:rFonts w:ascii="Century Gothic" w:hAnsi="Century Gothic" w:cs="Arial"/>
          <w:i/>
          <w:sz w:val="18"/>
          <w:szCs w:val="18"/>
        </w:rPr>
        <w:t xml:space="preserve"> In an emergency, all staff may be required to work different hours or carry out different tasks to those set out in their contracts of employment. This will be done in consultation with individuals and </w:t>
      </w:r>
      <w:proofErr w:type="gramStart"/>
      <w:r w:rsidRPr="002F5932">
        <w:rPr>
          <w:rFonts w:ascii="Century Gothic" w:hAnsi="Century Gothic" w:cs="Arial"/>
          <w:i/>
          <w:sz w:val="18"/>
          <w:szCs w:val="18"/>
        </w:rPr>
        <w:t>taking into account</w:t>
      </w:r>
      <w:proofErr w:type="gramEnd"/>
      <w:r w:rsidRPr="002F5932">
        <w:rPr>
          <w:rFonts w:ascii="Century Gothic" w:hAnsi="Century Gothic" w:cs="Arial"/>
          <w:i/>
          <w:sz w:val="18"/>
          <w:szCs w:val="18"/>
        </w:rPr>
        <w:t xml:space="preserve"> any special circumstances that may exist.</w:t>
      </w:r>
    </w:p>
    <w:p w14:paraId="3489D8D4" w14:textId="77777777" w:rsidR="00F02F72" w:rsidRPr="002F5932" w:rsidRDefault="00F02F72" w:rsidP="00F02F72">
      <w:pPr>
        <w:ind w:right="-760"/>
        <w:jc w:val="both"/>
        <w:rPr>
          <w:rFonts w:ascii="Century Gothic" w:hAnsi="Century Gothic" w:cs="Arial"/>
          <w:i/>
          <w:sz w:val="18"/>
          <w:szCs w:val="18"/>
        </w:rPr>
      </w:pPr>
    </w:p>
    <w:p w14:paraId="4BD1783A" w14:textId="435567CD" w:rsidR="67A9ECD6" w:rsidRDefault="67A9ECD6" w:rsidP="67A9ECD6">
      <w:pPr>
        <w:pStyle w:val="Title"/>
        <w:rPr>
          <w:rFonts w:ascii="Century Gothic" w:hAnsi="Century Gothic" w:cs="Arial"/>
          <w:sz w:val="22"/>
          <w:szCs w:val="22"/>
        </w:rPr>
      </w:pPr>
    </w:p>
    <w:p w14:paraId="7130236D" w14:textId="3120B335" w:rsidR="67A9ECD6" w:rsidRDefault="67A9ECD6" w:rsidP="67A9ECD6">
      <w:pPr>
        <w:pStyle w:val="Title"/>
        <w:rPr>
          <w:rFonts w:ascii="Century Gothic" w:hAnsi="Century Gothic" w:cs="Arial"/>
          <w:sz w:val="22"/>
          <w:szCs w:val="22"/>
        </w:rPr>
      </w:pPr>
    </w:p>
    <w:p w14:paraId="561A74B8" w14:textId="279F1991" w:rsidR="67A9ECD6" w:rsidRDefault="67A9ECD6" w:rsidP="67A9ECD6">
      <w:pPr>
        <w:pStyle w:val="Title"/>
        <w:rPr>
          <w:rFonts w:ascii="Century Gothic" w:hAnsi="Century Gothic" w:cs="Arial"/>
          <w:sz w:val="22"/>
          <w:szCs w:val="22"/>
        </w:rPr>
      </w:pPr>
    </w:p>
    <w:p w14:paraId="7050BBF4" w14:textId="5DCB30DC" w:rsidR="67A9ECD6" w:rsidRDefault="67A9ECD6" w:rsidP="67A9ECD6">
      <w:pPr>
        <w:pStyle w:val="Title"/>
        <w:rPr>
          <w:rFonts w:ascii="Century Gothic" w:hAnsi="Century Gothic" w:cs="Arial"/>
          <w:sz w:val="22"/>
          <w:szCs w:val="22"/>
        </w:rPr>
      </w:pPr>
    </w:p>
    <w:p w14:paraId="03753F30" w14:textId="5F9F943E" w:rsidR="67A9ECD6" w:rsidRDefault="67A9ECD6" w:rsidP="67A9ECD6">
      <w:pPr>
        <w:pStyle w:val="Title"/>
        <w:rPr>
          <w:rFonts w:ascii="Century Gothic" w:hAnsi="Century Gothic" w:cs="Arial"/>
          <w:sz w:val="22"/>
          <w:szCs w:val="22"/>
        </w:rPr>
      </w:pPr>
    </w:p>
    <w:p w14:paraId="6FA8CF3D" w14:textId="77777777" w:rsidR="00F02F72" w:rsidRPr="002F5932" w:rsidRDefault="00F02F72" w:rsidP="00F02F72">
      <w:pPr>
        <w:pStyle w:val="Title"/>
        <w:rPr>
          <w:rFonts w:ascii="Century Gothic" w:eastAsia="Century Gothic" w:hAnsi="Century Gothic" w:cs="Century Gothic"/>
          <w:sz w:val="22"/>
          <w:szCs w:val="22"/>
        </w:rPr>
      </w:pPr>
      <w:r w:rsidRPr="002F5932">
        <w:rPr>
          <w:rFonts w:ascii="Century Gothic" w:hAnsi="Century Gothic" w:cs="Arial"/>
          <w:sz w:val="22"/>
          <w:szCs w:val="22"/>
        </w:rPr>
        <w:t>S</w:t>
      </w:r>
      <w:r w:rsidRPr="002F5932">
        <w:rPr>
          <w:rFonts w:ascii="Century Gothic" w:eastAsia="Century Gothic" w:hAnsi="Century Gothic" w:cs="Century Gothic"/>
          <w:sz w:val="22"/>
          <w:szCs w:val="22"/>
        </w:rPr>
        <w:t>AINT FRANCIS HOSPICE</w:t>
      </w:r>
    </w:p>
    <w:p w14:paraId="3A233EC9" w14:textId="77777777" w:rsidR="00F02F72" w:rsidRPr="002F5932" w:rsidRDefault="00F02F72" w:rsidP="00F02F72">
      <w:pPr>
        <w:pStyle w:val="Title"/>
        <w:jc w:val="left"/>
        <w:rPr>
          <w:rFonts w:ascii="Century Gothic" w:eastAsia="Century Gothic" w:hAnsi="Century Gothic" w:cs="Century Gothic"/>
          <w:sz w:val="22"/>
          <w:szCs w:val="22"/>
        </w:rPr>
      </w:pPr>
    </w:p>
    <w:p w14:paraId="752C86F3" w14:textId="77777777" w:rsidR="00F02F72" w:rsidRPr="002F5932" w:rsidRDefault="00F02F72" w:rsidP="00F02F72">
      <w:pPr>
        <w:pStyle w:val="Title"/>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PERSON SPECIFICATION</w:t>
      </w:r>
    </w:p>
    <w:p w14:paraId="484201A0" w14:textId="77777777" w:rsidR="00F02F72" w:rsidRPr="002F5932" w:rsidRDefault="00F02F72" w:rsidP="00F02F72">
      <w:pPr>
        <w:jc w:val="center"/>
        <w:rPr>
          <w:rFonts w:ascii="Century Gothic" w:eastAsia="Century Gothic" w:hAnsi="Century Gothic" w:cs="Century Gothic"/>
          <w:b/>
          <w:bCs/>
          <w:sz w:val="22"/>
          <w:szCs w:val="22"/>
          <w:u w:val="single"/>
        </w:rPr>
      </w:pPr>
    </w:p>
    <w:p w14:paraId="27453FF4" w14:textId="77777777" w:rsidR="00F02F72" w:rsidRPr="002F5932" w:rsidRDefault="00F02F72" w:rsidP="00F02F72">
      <w:pPr>
        <w:pStyle w:val="Heading1"/>
        <w:spacing w:before="0" w:after="0"/>
        <w:jc w:val="center"/>
        <w:rPr>
          <w:rFonts w:ascii="Century Gothic" w:eastAsia="Century Gothic" w:hAnsi="Century Gothic" w:cs="Century Gothic"/>
          <w:sz w:val="22"/>
          <w:szCs w:val="22"/>
          <w:u w:val="single"/>
        </w:rPr>
      </w:pPr>
      <w:r w:rsidRPr="002F5932">
        <w:rPr>
          <w:rFonts w:ascii="Century Gothic" w:eastAsia="Century Gothic" w:hAnsi="Century Gothic" w:cs="Century Gothic"/>
          <w:sz w:val="22"/>
          <w:szCs w:val="22"/>
          <w:u w:val="single"/>
        </w:rPr>
        <w:t>SOCIAL WORKER</w:t>
      </w:r>
    </w:p>
    <w:p w14:paraId="6BB9E253" w14:textId="77777777" w:rsidR="00E47D66" w:rsidRPr="002F5932" w:rsidRDefault="00E47D66" w:rsidP="0031306D">
      <w:pPr>
        <w:rPr>
          <w:rFonts w:ascii="Century Gothic" w:hAnsi="Century Gothic"/>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819"/>
      </w:tblGrid>
      <w:tr w:rsidR="0031306D" w:rsidRPr="002F5932" w14:paraId="33CB206C" w14:textId="77777777" w:rsidTr="00AE7041">
        <w:tc>
          <w:tcPr>
            <w:tcW w:w="4395" w:type="dxa"/>
            <w:tcBorders>
              <w:top w:val="single" w:sz="4" w:space="0" w:color="000000"/>
              <w:left w:val="single" w:sz="4" w:space="0" w:color="000000"/>
              <w:bottom w:val="single" w:sz="4" w:space="0" w:color="000000"/>
              <w:right w:val="single" w:sz="4" w:space="0" w:color="000000"/>
            </w:tcBorders>
            <w:shd w:val="clear" w:color="auto" w:fill="D9D9D9"/>
          </w:tcPr>
          <w:p w14:paraId="4165904F" w14:textId="77777777" w:rsidR="0031306D" w:rsidRPr="002F5932" w:rsidRDefault="0031306D">
            <w:pPr>
              <w:jc w:val="center"/>
              <w:rPr>
                <w:rFonts w:ascii="Century Gothic" w:hAnsi="Century Gothic" w:cs="Arial"/>
                <w:b/>
                <w:sz w:val="22"/>
                <w:szCs w:val="22"/>
              </w:rPr>
            </w:pPr>
            <w:r w:rsidRPr="002F5932">
              <w:rPr>
                <w:rFonts w:ascii="Century Gothic" w:hAnsi="Century Gothic" w:cs="Arial"/>
                <w:b/>
                <w:sz w:val="22"/>
                <w:szCs w:val="22"/>
              </w:rPr>
              <w:t>E = ESSENTIAL</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14:paraId="394A5B2B" w14:textId="77777777" w:rsidR="0031306D" w:rsidRPr="002F5932" w:rsidRDefault="0031306D" w:rsidP="002362E7">
            <w:pPr>
              <w:jc w:val="center"/>
              <w:rPr>
                <w:rFonts w:ascii="Century Gothic" w:hAnsi="Century Gothic" w:cs="Arial"/>
                <w:b/>
                <w:sz w:val="22"/>
                <w:szCs w:val="22"/>
              </w:rPr>
            </w:pPr>
            <w:r w:rsidRPr="002F5932">
              <w:rPr>
                <w:rFonts w:ascii="Century Gothic" w:hAnsi="Century Gothic" w:cs="Arial"/>
                <w:b/>
                <w:sz w:val="22"/>
                <w:szCs w:val="22"/>
              </w:rPr>
              <w:t>D = DESIRABLE</w:t>
            </w:r>
          </w:p>
        </w:tc>
      </w:tr>
    </w:tbl>
    <w:p w14:paraId="23DE523C" w14:textId="77777777" w:rsidR="0031306D" w:rsidRPr="002F5932" w:rsidRDefault="0031306D" w:rsidP="0031306D">
      <w:pPr>
        <w:rPr>
          <w:rFonts w:ascii="Century Gothic" w:hAnsi="Century Gothic" w:cs="Arial"/>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7786"/>
        <w:gridCol w:w="572"/>
        <w:gridCol w:w="572"/>
      </w:tblGrid>
      <w:tr w:rsidR="00AE7041" w:rsidRPr="002F5932" w14:paraId="783C1CE0" w14:textId="77777777" w:rsidTr="008C0471">
        <w:tc>
          <w:tcPr>
            <w:tcW w:w="284" w:type="dxa"/>
            <w:tcBorders>
              <w:top w:val="single" w:sz="4" w:space="0" w:color="000000"/>
              <w:left w:val="single" w:sz="4" w:space="0" w:color="000000"/>
              <w:bottom w:val="single" w:sz="4" w:space="0" w:color="000000"/>
              <w:right w:val="nil"/>
            </w:tcBorders>
            <w:shd w:val="clear" w:color="auto" w:fill="D9D9D9"/>
          </w:tcPr>
          <w:p w14:paraId="52E56223" w14:textId="77777777" w:rsidR="00AE7041" w:rsidRPr="002F5932" w:rsidRDefault="00AE7041" w:rsidP="00AE7041">
            <w:pP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shd w:val="clear" w:color="auto" w:fill="D9D9D9"/>
          </w:tcPr>
          <w:p w14:paraId="0A54C826" w14:textId="36FAAEB4" w:rsidR="00AE7041" w:rsidRPr="002F5932" w:rsidRDefault="00AE7041" w:rsidP="00AE7041">
            <w:pPr>
              <w:rPr>
                <w:rFonts w:ascii="Century Gothic" w:hAnsi="Century Gothic" w:cs="Arial"/>
                <w:b/>
                <w:i/>
                <w:color w:val="C45911"/>
                <w:sz w:val="22"/>
                <w:szCs w:val="22"/>
                <w:lang w:val="en-US"/>
              </w:rPr>
            </w:pPr>
            <w:r w:rsidRPr="002F5932">
              <w:rPr>
                <w:rFonts w:ascii="Century Gothic" w:hAnsi="Century Gothic" w:cs="Arial"/>
                <w:b/>
                <w:sz w:val="22"/>
                <w:szCs w:val="22"/>
                <w:lang w:val="en-US"/>
              </w:rPr>
              <w:t xml:space="preserve">Demonstrating the Hospice Values – </w:t>
            </w:r>
            <w:r w:rsidR="00566403" w:rsidRPr="002F5932">
              <w:rPr>
                <w:rFonts w:ascii="Century Gothic" w:hAnsi="Century Gothic" w:cs="Arial"/>
                <w:b/>
                <w:sz w:val="22"/>
                <w:szCs w:val="22"/>
                <w:lang w:val="en-US"/>
              </w:rPr>
              <w:t xml:space="preserve">Collaborative, </w:t>
            </w:r>
            <w:r w:rsidR="00874703" w:rsidRPr="002F5932">
              <w:rPr>
                <w:rFonts w:ascii="Century Gothic" w:hAnsi="Century Gothic" w:cs="Arial"/>
                <w:b/>
                <w:sz w:val="22"/>
                <w:szCs w:val="22"/>
                <w:lang w:val="en-US"/>
              </w:rPr>
              <w:t xml:space="preserve">Compassionate, </w:t>
            </w:r>
            <w:r w:rsidR="0080199D" w:rsidRPr="002F5932">
              <w:rPr>
                <w:rFonts w:ascii="Century Gothic" w:hAnsi="Century Gothic" w:cs="Arial"/>
                <w:b/>
                <w:sz w:val="22"/>
                <w:szCs w:val="22"/>
                <w:lang w:val="en-US"/>
              </w:rPr>
              <w:t>Creative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07547A01" w14:textId="77777777" w:rsidR="00AE7041" w:rsidRPr="002F5932" w:rsidRDefault="00AE7041" w:rsidP="00AE7041">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5043CB0F" w14:textId="77777777" w:rsidR="00AE7041" w:rsidRPr="002F5932" w:rsidRDefault="00AE7041" w:rsidP="00AE7041">
            <w:pPr>
              <w:jc w:val="center"/>
              <w:rPr>
                <w:rFonts w:ascii="Century Gothic" w:hAnsi="Century Gothic" w:cs="Arial"/>
                <w:b/>
                <w:sz w:val="22"/>
                <w:szCs w:val="22"/>
              </w:rPr>
            </w:pPr>
          </w:p>
        </w:tc>
      </w:tr>
      <w:tr w:rsidR="00AE7041" w:rsidRPr="002F5932" w14:paraId="2AE21D87" w14:textId="77777777" w:rsidTr="008C0471">
        <w:tc>
          <w:tcPr>
            <w:tcW w:w="284" w:type="dxa"/>
            <w:tcBorders>
              <w:top w:val="single" w:sz="4" w:space="0" w:color="000000"/>
              <w:left w:val="single" w:sz="4" w:space="0" w:color="000000"/>
              <w:bottom w:val="single" w:sz="4" w:space="0" w:color="000000"/>
              <w:right w:val="nil"/>
            </w:tcBorders>
            <w:shd w:val="clear" w:color="auto" w:fill="FFFFFF"/>
          </w:tcPr>
          <w:p w14:paraId="07459315" w14:textId="77777777" w:rsidR="00AE7041" w:rsidRPr="002F5932" w:rsidRDefault="00AE7041" w:rsidP="00AE7041">
            <w:pP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shd w:val="clear" w:color="auto" w:fill="FFFFFF"/>
          </w:tcPr>
          <w:p w14:paraId="70DF9E56" w14:textId="240717C5" w:rsidR="007871F4" w:rsidRPr="002F5932" w:rsidRDefault="00C24232" w:rsidP="00F606C3">
            <w:pPr>
              <w:jc w:val="both"/>
              <w:rPr>
                <w:rFonts w:ascii="Century Gothic" w:hAnsi="Century Gothic" w:cs="Calibri"/>
                <w:color w:val="000000"/>
                <w:kern w:val="24"/>
                <w:sz w:val="22"/>
                <w:szCs w:val="22"/>
              </w:rPr>
            </w:pPr>
            <w:r w:rsidRPr="002F5932">
              <w:rPr>
                <w:rFonts w:ascii="Century Gothic" w:hAnsi="Century Gothic" w:cs="Calibri"/>
                <w:b/>
                <w:color w:val="000000"/>
                <w:kern w:val="24"/>
                <w:sz w:val="22"/>
                <w:szCs w:val="22"/>
              </w:rPr>
              <w:t xml:space="preserve">Compassionate </w:t>
            </w:r>
            <w:r w:rsidR="00120730" w:rsidRPr="002F5932">
              <w:rPr>
                <w:rFonts w:ascii="Century Gothic" w:hAnsi="Century Gothic" w:cs="Calibri"/>
                <w:color w:val="000000"/>
                <w:kern w:val="24"/>
                <w:sz w:val="22"/>
                <w:szCs w:val="22"/>
              </w:rPr>
              <w:t>–</w:t>
            </w:r>
            <w:r w:rsidRPr="002F5932">
              <w:rPr>
                <w:rFonts w:ascii="Century Gothic" w:hAnsi="Century Gothic" w:cs="Calibri"/>
                <w:color w:val="000000"/>
                <w:kern w:val="24"/>
                <w:sz w:val="22"/>
                <w:szCs w:val="22"/>
              </w:rPr>
              <w:t xml:space="preserve"> </w:t>
            </w:r>
            <w:r w:rsidR="0002039E">
              <w:rPr>
                <w:rFonts w:ascii="Century Gothic" w:hAnsi="Century Gothic" w:cs="Calibri"/>
                <w:color w:val="000000"/>
                <w:kern w:val="24"/>
                <w:sz w:val="22"/>
                <w:szCs w:val="22"/>
              </w:rPr>
              <w:t>We</w:t>
            </w:r>
            <w:r w:rsidR="00120730" w:rsidRPr="002F5932">
              <w:rPr>
                <w:rFonts w:ascii="Century Gothic" w:hAnsi="Century Gothic" w:cs="Calibri"/>
                <w:color w:val="000000"/>
                <w:kern w:val="24"/>
                <w:sz w:val="22"/>
                <w:szCs w:val="22"/>
              </w:rPr>
              <w:t xml:space="preserve"> are a caring team, kind to each other and put the needs of individuals and their loved ones at the heart of what we do</w:t>
            </w:r>
            <w:r w:rsidR="007D3B25" w:rsidRPr="002F5932">
              <w:rPr>
                <w:rFonts w:ascii="Century Gothic" w:hAnsi="Century Gothic" w:cs="Calibri"/>
                <w:color w:val="000000"/>
                <w:kern w:val="24"/>
                <w:sz w:val="22"/>
                <w:szCs w:val="22"/>
              </w:rPr>
              <w:t>.</w:t>
            </w:r>
          </w:p>
          <w:p w14:paraId="3A39280C" w14:textId="77777777" w:rsidR="007D3B25" w:rsidRPr="002F5932" w:rsidRDefault="007D3B25" w:rsidP="00F606C3">
            <w:pPr>
              <w:jc w:val="both"/>
              <w:rPr>
                <w:rFonts w:ascii="Century Gothic" w:hAnsi="Century Gothic" w:cs="Calibri"/>
                <w:color w:val="000000"/>
                <w:kern w:val="24"/>
                <w:sz w:val="22"/>
                <w:szCs w:val="22"/>
              </w:rPr>
            </w:pPr>
          </w:p>
          <w:p w14:paraId="57433CC4" w14:textId="6DB1CCCB" w:rsidR="00491E22" w:rsidRPr="002F5932" w:rsidRDefault="00491E22" w:rsidP="00F606C3">
            <w:pPr>
              <w:jc w:val="both"/>
              <w:rPr>
                <w:rFonts w:ascii="Century Gothic" w:hAnsi="Century Gothic" w:cs="Calibri"/>
                <w:color w:val="000000"/>
                <w:kern w:val="24"/>
                <w:sz w:val="22"/>
                <w:szCs w:val="22"/>
              </w:rPr>
            </w:pPr>
            <w:r w:rsidRPr="002F5932">
              <w:rPr>
                <w:rFonts w:ascii="Century Gothic" w:hAnsi="Century Gothic" w:cs="Calibri"/>
                <w:b/>
                <w:color w:val="000000"/>
                <w:kern w:val="24"/>
                <w:sz w:val="22"/>
                <w:szCs w:val="22"/>
              </w:rPr>
              <w:t xml:space="preserve">Collaborative </w:t>
            </w:r>
            <w:r w:rsidRPr="002F5932">
              <w:rPr>
                <w:rFonts w:ascii="Century Gothic" w:hAnsi="Century Gothic" w:cs="Calibri"/>
                <w:color w:val="000000"/>
                <w:kern w:val="24"/>
                <w:sz w:val="22"/>
                <w:szCs w:val="22"/>
              </w:rPr>
              <w:t xml:space="preserve">– </w:t>
            </w:r>
            <w:r w:rsidR="0002039E">
              <w:rPr>
                <w:rFonts w:ascii="Century Gothic" w:hAnsi="Century Gothic" w:cs="Calibri"/>
                <w:color w:val="000000"/>
                <w:kern w:val="24"/>
                <w:sz w:val="22"/>
                <w:szCs w:val="22"/>
              </w:rPr>
              <w:t>W</w:t>
            </w:r>
            <w:r w:rsidRPr="002F5932">
              <w:rPr>
                <w:rFonts w:ascii="Century Gothic" w:hAnsi="Century Gothic" w:cs="Calibri"/>
                <w:color w:val="000000"/>
                <w:kern w:val="24"/>
                <w:sz w:val="22"/>
                <w:szCs w:val="22"/>
              </w:rPr>
              <w:t>e value working in</w:t>
            </w:r>
            <w:r w:rsidR="007D3B25" w:rsidRPr="002F5932">
              <w:rPr>
                <w:rFonts w:ascii="Century Gothic" w:hAnsi="Century Gothic" w:cs="Calibri"/>
                <w:color w:val="000000"/>
                <w:kern w:val="24"/>
                <w:sz w:val="22"/>
                <w:szCs w:val="22"/>
              </w:rPr>
              <w:t xml:space="preserve"> </w:t>
            </w:r>
            <w:r w:rsidRPr="002F5932">
              <w:rPr>
                <w:rFonts w:ascii="Century Gothic" w:hAnsi="Century Gothic" w:cs="Calibri"/>
                <w:color w:val="000000"/>
                <w:kern w:val="24"/>
                <w:sz w:val="22"/>
                <w:szCs w:val="22"/>
              </w:rPr>
              <w:t xml:space="preserve">partnership across our communities and are </w:t>
            </w:r>
            <w:r w:rsidR="007D3B25" w:rsidRPr="002F5932">
              <w:rPr>
                <w:rFonts w:ascii="Century Gothic" w:hAnsi="Century Gothic" w:cs="Calibri"/>
                <w:color w:val="000000"/>
                <w:kern w:val="24"/>
                <w:sz w:val="22"/>
                <w:szCs w:val="22"/>
              </w:rPr>
              <w:t>proactive about nurturing relationships with our stakeholders.</w:t>
            </w:r>
          </w:p>
          <w:p w14:paraId="0C4A28A3" w14:textId="77777777" w:rsidR="007D3B25" w:rsidRPr="002F5932" w:rsidRDefault="007D3B25" w:rsidP="00F606C3">
            <w:pPr>
              <w:jc w:val="both"/>
              <w:rPr>
                <w:rFonts w:ascii="Century Gothic" w:hAnsi="Century Gothic" w:cs="Calibri"/>
                <w:color w:val="000000"/>
                <w:kern w:val="24"/>
                <w:sz w:val="22"/>
                <w:szCs w:val="22"/>
              </w:rPr>
            </w:pPr>
          </w:p>
          <w:p w14:paraId="144A5D23" w14:textId="01F4BF23" w:rsidR="00C24232" w:rsidRPr="002F5932" w:rsidRDefault="00C71348" w:rsidP="00F606C3">
            <w:pPr>
              <w:jc w:val="both"/>
              <w:rPr>
                <w:rFonts w:ascii="Century Gothic" w:hAnsi="Century Gothic" w:cs="Arial"/>
                <w:sz w:val="22"/>
                <w:szCs w:val="22"/>
                <w:lang w:val="en-US"/>
              </w:rPr>
            </w:pPr>
            <w:r w:rsidRPr="002F5932">
              <w:rPr>
                <w:rFonts w:ascii="Century Gothic" w:hAnsi="Century Gothic" w:cs="Calibri"/>
                <w:b/>
                <w:color w:val="000000"/>
                <w:kern w:val="24"/>
                <w:sz w:val="22"/>
                <w:szCs w:val="22"/>
              </w:rPr>
              <w:t>Creative</w:t>
            </w:r>
            <w:r w:rsidR="00C24232" w:rsidRPr="002F5932">
              <w:rPr>
                <w:rFonts w:ascii="Century Gothic" w:hAnsi="Century Gothic" w:cs="Calibri"/>
                <w:color w:val="000000"/>
                <w:kern w:val="24"/>
                <w:sz w:val="22"/>
                <w:szCs w:val="22"/>
              </w:rPr>
              <w:t xml:space="preserve"> </w:t>
            </w:r>
            <w:r w:rsidR="007D3B25" w:rsidRPr="002F5932">
              <w:rPr>
                <w:rFonts w:ascii="Century Gothic" w:hAnsi="Century Gothic" w:cs="Calibri"/>
                <w:color w:val="000000"/>
                <w:kern w:val="24"/>
                <w:sz w:val="22"/>
                <w:szCs w:val="22"/>
              </w:rPr>
              <w:t>–</w:t>
            </w:r>
            <w:r w:rsidR="00C24232" w:rsidRPr="002F5932">
              <w:rPr>
                <w:rFonts w:ascii="Century Gothic" w:hAnsi="Century Gothic" w:cs="Calibri"/>
                <w:color w:val="000000"/>
                <w:kern w:val="24"/>
                <w:sz w:val="22"/>
                <w:szCs w:val="22"/>
              </w:rPr>
              <w:t xml:space="preserve"> </w:t>
            </w:r>
            <w:r w:rsidR="0002039E">
              <w:rPr>
                <w:rFonts w:ascii="Century Gothic" w:hAnsi="Century Gothic" w:cs="Calibri"/>
                <w:color w:val="000000"/>
                <w:kern w:val="24"/>
                <w:sz w:val="22"/>
                <w:szCs w:val="22"/>
              </w:rPr>
              <w:t>W</w:t>
            </w:r>
            <w:r w:rsidR="007D3B25" w:rsidRPr="002F5932">
              <w:rPr>
                <w:rFonts w:ascii="Century Gothic" w:hAnsi="Century Gothic" w:cs="Calibri"/>
                <w:color w:val="000000"/>
                <w:kern w:val="24"/>
                <w:sz w:val="22"/>
                <w:szCs w:val="22"/>
              </w:rPr>
              <w:t>e are forward-thinking, adaptable in our changing world and embrace change and innovative ways of working.</w:t>
            </w:r>
          </w:p>
          <w:p w14:paraId="738610EB" w14:textId="77777777" w:rsidR="00AE7041" w:rsidRPr="002F5932" w:rsidRDefault="00AE7041" w:rsidP="00F606C3">
            <w:pPr>
              <w:jc w:val="both"/>
              <w:rPr>
                <w:rFonts w:ascii="Century Gothic" w:hAnsi="Century Gothic" w:cs="Arial"/>
                <w:sz w:val="22"/>
                <w:szCs w:val="22"/>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FFFFFF"/>
          </w:tcPr>
          <w:p w14:paraId="398227D8" w14:textId="6B8C2082" w:rsidR="009F56D3" w:rsidRPr="002F5932" w:rsidRDefault="009F56D3" w:rsidP="00AE7041">
            <w:pPr>
              <w:jc w:val="center"/>
              <w:rPr>
                <w:rFonts w:ascii="Century Gothic" w:hAnsi="Century Gothic" w:cs="Arial"/>
                <w:b/>
                <w:sz w:val="22"/>
                <w:szCs w:val="22"/>
              </w:rPr>
            </w:pPr>
            <w:r w:rsidRPr="002F5932">
              <w:rPr>
                <w:rFonts w:ascii="Century Gothic" w:hAnsi="Century Gothic" w:cs="Arial"/>
                <w:b/>
                <w:sz w:val="22"/>
                <w:szCs w:val="22"/>
              </w:rPr>
              <w:t>E</w:t>
            </w:r>
          </w:p>
          <w:p w14:paraId="04BE02CF" w14:textId="77777777" w:rsidR="009F56D3" w:rsidRPr="002F5932" w:rsidRDefault="009F56D3" w:rsidP="00AE7041">
            <w:pPr>
              <w:jc w:val="center"/>
              <w:rPr>
                <w:rFonts w:ascii="Century Gothic" w:hAnsi="Century Gothic" w:cs="Arial"/>
                <w:b/>
                <w:sz w:val="22"/>
                <w:szCs w:val="22"/>
              </w:rPr>
            </w:pPr>
          </w:p>
          <w:p w14:paraId="786F0C95" w14:textId="77777777" w:rsidR="009F56D3" w:rsidRPr="002F5932" w:rsidRDefault="009F56D3" w:rsidP="00AE7041">
            <w:pPr>
              <w:jc w:val="center"/>
              <w:rPr>
                <w:rFonts w:ascii="Century Gothic" w:hAnsi="Century Gothic" w:cs="Arial"/>
                <w:b/>
                <w:sz w:val="22"/>
                <w:szCs w:val="22"/>
              </w:rPr>
            </w:pPr>
          </w:p>
          <w:p w14:paraId="0A083CC9" w14:textId="77777777" w:rsidR="00AE7041" w:rsidRPr="002F5932" w:rsidRDefault="00AE7041" w:rsidP="00AE7041">
            <w:pPr>
              <w:jc w:val="center"/>
              <w:rPr>
                <w:rFonts w:ascii="Century Gothic" w:hAnsi="Century Gothic" w:cs="Arial"/>
                <w:b/>
                <w:sz w:val="22"/>
                <w:szCs w:val="22"/>
              </w:rPr>
            </w:pPr>
            <w:r w:rsidRPr="002F5932">
              <w:rPr>
                <w:rFonts w:ascii="Century Gothic" w:hAnsi="Century Gothic" w:cs="Arial"/>
                <w:b/>
                <w:sz w:val="22"/>
                <w:szCs w:val="22"/>
              </w:rPr>
              <w:t>E</w:t>
            </w:r>
          </w:p>
          <w:p w14:paraId="0C894C3A" w14:textId="77777777" w:rsidR="009F56D3" w:rsidRPr="002F5932" w:rsidRDefault="009F56D3" w:rsidP="00AE7041">
            <w:pPr>
              <w:jc w:val="center"/>
              <w:rPr>
                <w:rFonts w:ascii="Century Gothic" w:hAnsi="Century Gothic" w:cs="Arial"/>
                <w:b/>
                <w:sz w:val="22"/>
                <w:szCs w:val="22"/>
              </w:rPr>
            </w:pPr>
          </w:p>
          <w:p w14:paraId="0968385C" w14:textId="77777777" w:rsidR="009F56D3" w:rsidRPr="002F5932" w:rsidRDefault="009F56D3" w:rsidP="00AE7041">
            <w:pPr>
              <w:jc w:val="center"/>
              <w:rPr>
                <w:rFonts w:ascii="Century Gothic" w:hAnsi="Century Gothic" w:cs="Arial"/>
                <w:b/>
                <w:sz w:val="22"/>
                <w:szCs w:val="22"/>
              </w:rPr>
            </w:pPr>
          </w:p>
          <w:p w14:paraId="65AEDD99" w14:textId="7E46DDBC" w:rsidR="009F56D3" w:rsidRPr="002F5932" w:rsidRDefault="009F56D3" w:rsidP="00AE7041">
            <w:pPr>
              <w:jc w:val="center"/>
              <w:rPr>
                <w:rFonts w:ascii="Century Gothic" w:hAnsi="Century Gothic" w:cs="Arial"/>
                <w:b/>
                <w:sz w:val="22"/>
                <w:szCs w:val="22"/>
              </w:rPr>
            </w:pPr>
            <w:r w:rsidRPr="002F5932">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shd w:val="clear" w:color="auto" w:fill="FFFFFF"/>
          </w:tcPr>
          <w:p w14:paraId="463F29E8" w14:textId="77777777" w:rsidR="00AE7041" w:rsidRPr="002F5932" w:rsidRDefault="00AE7041" w:rsidP="00AE7041">
            <w:pPr>
              <w:jc w:val="center"/>
              <w:rPr>
                <w:rFonts w:ascii="Century Gothic" w:hAnsi="Century Gothic" w:cs="Arial"/>
                <w:b/>
                <w:sz w:val="22"/>
                <w:szCs w:val="22"/>
              </w:rPr>
            </w:pPr>
          </w:p>
        </w:tc>
      </w:tr>
      <w:tr w:rsidR="00AE7041" w:rsidRPr="002F5932" w14:paraId="1919E419" w14:textId="77777777" w:rsidTr="008C0471">
        <w:tc>
          <w:tcPr>
            <w:tcW w:w="284" w:type="dxa"/>
            <w:tcBorders>
              <w:top w:val="single" w:sz="4" w:space="0" w:color="000000"/>
              <w:left w:val="single" w:sz="4" w:space="0" w:color="000000"/>
              <w:bottom w:val="single" w:sz="4" w:space="0" w:color="000000"/>
              <w:right w:val="nil"/>
            </w:tcBorders>
            <w:shd w:val="clear" w:color="auto" w:fill="D9D9D9"/>
          </w:tcPr>
          <w:p w14:paraId="0DE4B5B7" w14:textId="77777777" w:rsidR="00AE7041" w:rsidRPr="002F5932" w:rsidRDefault="00AE7041" w:rsidP="00AE7041">
            <w:pP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shd w:val="clear" w:color="auto" w:fill="D9D9D9"/>
          </w:tcPr>
          <w:p w14:paraId="75578707" w14:textId="77777777" w:rsidR="00AE7041" w:rsidRPr="002F5932" w:rsidRDefault="00AE7041" w:rsidP="00AE7041">
            <w:pPr>
              <w:rPr>
                <w:rFonts w:ascii="Century Gothic" w:hAnsi="Century Gothic" w:cs="Arial"/>
                <w:b/>
                <w:bCs/>
                <w:sz w:val="22"/>
                <w:szCs w:val="22"/>
              </w:rPr>
            </w:pPr>
            <w:r w:rsidRPr="002F5932">
              <w:rPr>
                <w:rFonts w:ascii="Century Gothic" w:hAnsi="Century Gothic" w:cs="Arial"/>
                <w:b/>
                <w:bCs/>
                <w:sz w:val="22"/>
                <w:szCs w:val="22"/>
                <w:lang w:val="en-US"/>
              </w:rPr>
              <w:t>Qualifications &amp; Training</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66204FF1" w14:textId="77777777" w:rsidR="00AE7041" w:rsidRPr="002F5932" w:rsidRDefault="00AE7041" w:rsidP="00AE7041">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DBF0D7D" w14:textId="77777777" w:rsidR="00AE7041" w:rsidRPr="002F5932" w:rsidRDefault="00AE7041" w:rsidP="00AE7041">
            <w:pPr>
              <w:jc w:val="center"/>
              <w:rPr>
                <w:rFonts w:ascii="Century Gothic" w:hAnsi="Century Gothic" w:cs="Arial"/>
                <w:b/>
                <w:sz w:val="22"/>
                <w:szCs w:val="22"/>
              </w:rPr>
            </w:pPr>
          </w:p>
        </w:tc>
      </w:tr>
      <w:tr w:rsidR="00AE7041" w:rsidRPr="002F5932" w14:paraId="72330303" w14:textId="77777777" w:rsidTr="008C0471">
        <w:tc>
          <w:tcPr>
            <w:tcW w:w="284" w:type="dxa"/>
            <w:tcBorders>
              <w:top w:val="single" w:sz="4" w:space="0" w:color="000000"/>
              <w:left w:val="single" w:sz="4" w:space="0" w:color="000000"/>
              <w:bottom w:val="single" w:sz="4" w:space="0" w:color="000000"/>
              <w:right w:val="nil"/>
            </w:tcBorders>
          </w:tcPr>
          <w:p w14:paraId="6B62F1B3" w14:textId="77777777" w:rsidR="00AE7041" w:rsidRPr="002F5932" w:rsidRDefault="00AE7041" w:rsidP="00AE7041">
            <w:pPr>
              <w:numPr>
                <w:ilvl w:val="0"/>
                <w:numId w:val="11"/>
              </w:numPr>
              <w:spacing w:line="360" w:lineRule="auto"/>
              <w:jc w:val="center"/>
              <w:rPr>
                <w:rFonts w:ascii="Century Gothic" w:hAnsi="Century Gothic" w:cs="Arial"/>
                <w:sz w:val="22"/>
                <w:szCs w:val="22"/>
                <w:lang w:val="en-US"/>
              </w:rPr>
            </w:pPr>
          </w:p>
        </w:tc>
        <w:tc>
          <w:tcPr>
            <w:tcW w:w="7786" w:type="dxa"/>
            <w:tcBorders>
              <w:top w:val="single" w:sz="4" w:space="0" w:color="000000"/>
              <w:left w:val="nil"/>
              <w:bottom w:val="single" w:sz="4" w:space="0" w:color="000000"/>
              <w:right w:val="single" w:sz="4" w:space="0" w:color="auto"/>
            </w:tcBorders>
          </w:tcPr>
          <w:p w14:paraId="680A4E5D" w14:textId="7187E7B5" w:rsidR="00AE7041" w:rsidRPr="002F5932" w:rsidRDefault="00F02F72" w:rsidP="00F02F72">
            <w:pPr>
              <w:rPr>
                <w:rFonts w:ascii="Century Gothic" w:eastAsia="Calibri" w:hAnsi="Century Gothic"/>
                <w:b/>
                <w:iCs/>
                <w:color w:val="C45911"/>
                <w:sz w:val="22"/>
                <w:szCs w:val="22"/>
                <w:lang w:eastAsia="en-US"/>
              </w:rPr>
            </w:pPr>
            <w:r w:rsidRPr="002F5932">
              <w:rPr>
                <w:rFonts w:ascii="Century Gothic" w:hAnsi="Century Gothic" w:cs="Calibri"/>
                <w:color w:val="000000"/>
                <w:kern w:val="24"/>
                <w:sz w:val="22"/>
                <w:szCs w:val="22"/>
              </w:rPr>
              <w:t>Registered Social Worker</w:t>
            </w:r>
          </w:p>
        </w:tc>
        <w:tc>
          <w:tcPr>
            <w:tcW w:w="572" w:type="dxa"/>
            <w:tcBorders>
              <w:top w:val="single" w:sz="4" w:space="0" w:color="auto"/>
              <w:left w:val="single" w:sz="4" w:space="0" w:color="auto"/>
              <w:bottom w:val="single" w:sz="4" w:space="0" w:color="auto"/>
              <w:right w:val="single" w:sz="4" w:space="0" w:color="auto"/>
            </w:tcBorders>
          </w:tcPr>
          <w:p w14:paraId="061D6CA7" w14:textId="77777777" w:rsidR="00AE7041" w:rsidRPr="002F5932" w:rsidRDefault="00AE7041" w:rsidP="00AE7041">
            <w:pPr>
              <w:spacing w:line="360" w:lineRule="auto"/>
              <w:jc w:val="center"/>
              <w:rPr>
                <w:rFonts w:ascii="Century Gothic" w:hAnsi="Century Gothic" w:cs="Arial"/>
                <w:b/>
                <w:sz w:val="22"/>
                <w:szCs w:val="22"/>
              </w:rPr>
            </w:pPr>
            <w:r w:rsidRPr="002F5932">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19219836" w14:textId="77777777" w:rsidR="00AE7041" w:rsidRPr="002F5932" w:rsidRDefault="00AE7041" w:rsidP="00AE7041">
            <w:pPr>
              <w:spacing w:line="360" w:lineRule="auto"/>
              <w:jc w:val="center"/>
              <w:rPr>
                <w:rFonts w:ascii="Century Gothic" w:hAnsi="Century Gothic" w:cs="Arial"/>
                <w:b/>
                <w:sz w:val="22"/>
                <w:szCs w:val="22"/>
              </w:rPr>
            </w:pPr>
          </w:p>
        </w:tc>
      </w:tr>
      <w:tr w:rsidR="00F02F72" w:rsidRPr="002F5932" w14:paraId="14FEB1E5" w14:textId="77777777" w:rsidTr="008C0471">
        <w:tc>
          <w:tcPr>
            <w:tcW w:w="284" w:type="dxa"/>
            <w:tcBorders>
              <w:top w:val="single" w:sz="4" w:space="0" w:color="000000"/>
              <w:left w:val="single" w:sz="4" w:space="0" w:color="000000"/>
              <w:bottom w:val="single" w:sz="4" w:space="0" w:color="000000"/>
              <w:right w:val="nil"/>
            </w:tcBorders>
          </w:tcPr>
          <w:p w14:paraId="1C1C6422" w14:textId="77777777" w:rsidR="00F02F72" w:rsidRPr="002F5932" w:rsidRDefault="00F02F72" w:rsidP="00AE7041">
            <w:pPr>
              <w:numPr>
                <w:ilvl w:val="0"/>
                <w:numId w:val="11"/>
              </w:numPr>
              <w:spacing w:line="360" w:lineRule="auto"/>
              <w:jc w:val="center"/>
              <w:rPr>
                <w:rFonts w:ascii="Century Gothic" w:hAnsi="Century Gothic" w:cs="Arial"/>
                <w:sz w:val="22"/>
                <w:szCs w:val="22"/>
                <w:lang w:val="en-US"/>
              </w:rPr>
            </w:pPr>
          </w:p>
        </w:tc>
        <w:tc>
          <w:tcPr>
            <w:tcW w:w="7786" w:type="dxa"/>
            <w:tcBorders>
              <w:top w:val="single" w:sz="4" w:space="0" w:color="000000"/>
              <w:left w:val="nil"/>
              <w:bottom w:val="single" w:sz="4" w:space="0" w:color="000000"/>
              <w:right w:val="single" w:sz="4" w:space="0" w:color="auto"/>
            </w:tcBorders>
          </w:tcPr>
          <w:p w14:paraId="083A3436" w14:textId="3BD75A50" w:rsidR="00F02F72" w:rsidRPr="002F5932" w:rsidRDefault="00F02F72" w:rsidP="00F02F72">
            <w:pPr>
              <w:rPr>
                <w:rFonts w:ascii="Century Gothic" w:hAnsi="Century Gothic" w:cs="Calibri"/>
                <w:color w:val="000000"/>
                <w:kern w:val="24"/>
                <w:sz w:val="22"/>
                <w:szCs w:val="22"/>
              </w:rPr>
            </w:pPr>
            <w:r w:rsidRPr="0002039E">
              <w:rPr>
                <w:rFonts w:ascii="Century Gothic" w:hAnsi="Century Gothic" w:cs="Calibri"/>
                <w:color w:val="000000"/>
                <w:kern w:val="24"/>
                <w:sz w:val="22"/>
                <w:szCs w:val="22"/>
              </w:rPr>
              <w:t>Qualification in Social Work. Degree in Social Work, CQSW, DipSW</w:t>
            </w:r>
          </w:p>
        </w:tc>
        <w:tc>
          <w:tcPr>
            <w:tcW w:w="572" w:type="dxa"/>
            <w:tcBorders>
              <w:top w:val="single" w:sz="4" w:space="0" w:color="auto"/>
              <w:left w:val="single" w:sz="4" w:space="0" w:color="auto"/>
              <w:bottom w:val="single" w:sz="4" w:space="0" w:color="auto"/>
              <w:right w:val="single" w:sz="4" w:space="0" w:color="auto"/>
            </w:tcBorders>
          </w:tcPr>
          <w:p w14:paraId="3BF1B683" w14:textId="20F162A6" w:rsidR="00F02F72" w:rsidRPr="002F5932" w:rsidRDefault="00F02F72" w:rsidP="00AE7041">
            <w:pPr>
              <w:spacing w:line="360" w:lineRule="auto"/>
              <w:jc w:val="center"/>
              <w:rPr>
                <w:rFonts w:ascii="Century Gothic" w:hAnsi="Century Gothic" w:cs="Arial"/>
                <w:b/>
                <w:sz w:val="22"/>
                <w:szCs w:val="22"/>
              </w:rPr>
            </w:pPr>
            <w:r w:rsidRPr="002F5932">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42F39096" w14:textId="77777777" w:rsidR="00F02F72" w:rsidRPr="002F5932" w:rsidRDefault="00F02F72" w:rsidP="00AE7041">
            <w:pPr>
              <w:spacing w:line="360" w:lineRule="auto"/>
              <w:jc w:val="center"/>
              <w:rPr>
                <w:rFonts w:ascii="Century Gothic" w:hAnsi="Century Gothic" w:cs="Arial"/>
                <w:b/>
                <w:sz w:val="22"/>
                <w:szCs w:val="22"/>
              </w:rPr>
            </w:pPr>
          </w:p>
        </w:tc>
      </w:tr>
      <w:tr w:rsidR="00F02F72" w:rsidRPr="002F5932" w14:paraId="41C92CDE" w14:textId="77777777" w:rsidTr="008C0471">
        <w:tc>
          <w:tcPr>
            <w:tcW w:w="284" w:type="dxa"/>
            <w:tcBorders>
              <w:top w:val="single" w:sz="4" w:space="0" w:color="000000"/>
              <w:left w:val="single" w:sz="4" w:space="0" w:color="000000"/>
              <w:bottom w:val="single" w:sz="4" w:space="0" w:color="000000"/>
              <w:right w:val="nil"/>
            </w:tcBorders>
          </w:tcPr>
          <w:p w14:paraId="2B4F98A6" w14:textId="77777777" w:rsidR="00F02F72" w:rsidRPr="002F5932" w:rsidRDefault="00F02F72" w:rsidP="00F02F72">
            <w:pPr>
              <w:numPr>
                <w:ilvl w:val="0"/>
                <w:numId w:val="11"/>
              </w:numPr>
              <w:spacing w:line="360" w:lineRule="auto"/>
              <w:jc w:val="center"/>
              <w:rPr>
                <w:rFonts w:ascii="Century Gothic" w:hAnsi="Century Gothic" w:cs="Arial"/>
                <w:sz w:val="22"/>
                <w:szCs w:val="22"/>
                <w:lang w:val="en-US"/>
              </w:rPr>
            </w:pPr>
          </w:p>
        </w:tc>
        <w:tc>
          <w:tcPr>
            <w:tcW w:w="7786" w:type="dxa"/>
            <w:tcBorders>
              <w:top w:val="single" w:sz="4" w:space="0" w:color="000000"/>
              <w:left w:val="nil"/>
              <w:bottom w:val="single" w:sz="4" w:space="0" w:color="000000"/>
              <w:right w:val="single" w:sz="4" w:space="0" w:color="auto"/>
            </w:tcBorders>
          </w:tcPr>
          <w:p w14:paraId="279FE5C8" w14:textId="586CE8F1" w:rsidR="00F02F72" w:rsidRPr="002F5932" w:rsidRDefault="00F02F72" w:rsidP="00F02F72">
            <w:pPr>
              <w:rPr>
                <w:rFonts w:ascii="Century Gothic" w:eastAsia="Century Gothic" w:hAnsi="Century Gothic" w:cs="Century Gothic"/>
              </w:rPr>
            </w:pPr>
            <w:r w:rsidRPr="0002039E">
              <w:rPr>
                <w:rFonts w:ascii="Century Gothic" w:hAnsi="Century Gothic" w:cs="Calibri"/>
                <w:color w:val="000000"/>
                <w:kern w:val="24"/>
                <w:sz w:val="22"/>
                <w:szCs w:val="22"/>
              </w:rPr>
              <w:t>Post Qualifying Award in Social Work (ASYE or PQSW)</w:t>
            </w:r>
          </w:p>
        </w:tc>
        <w:tc>
          <w:tcPr>
            <w:tcW w:w="572" w:type="dxa"/>
            <w:tcBorders>
              <w:top w:val="single" w:sz="4" w:space="0" w:color="auto"/>
              <w:left w:val="single" w:sz="4" w:space="0" w:color="auto"/>
              <w:bottom w:val="single" w:sz="4" w:space="0" w:color="auto"/>
              <w:right w:val="single" w:sz="4" w:space="0" w:color="auto"/>
            </w:tcBorders>
          </w:tcPr>
          <w:p w14:paraId="3C3EFC74" w14:textId="77777777" w:rsidR="00F02F72" w:rsidRPr="002F5932" w:rsidRDefault="00F02F72" w:rsidP="00F02F72">
            <w:pPr>
              <w:spacing w:line="360" w:lineRule="auto"/>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5767BCF7" w14:textId="251E1C5A" w:rsidR="00F02F72" w:rsidRPr="002F5932" w:rsidRDefault="00F02F72" w:rsidP="00F02F72">
            <w:pPr>
              <w:spacing w:line="360" w:lineRule="auto"/>
              <w:jc w:val="center"/>
              <w:rPr>
                <w:rFonts w:ascii="Century Gothic" w:hAnsi="Century Gothic" w:cs="Arial"/>
                <w:b/>
                <w:sz w:val="22"/>
                <w:szCs w:val="22"/>
              </w:rPr>
            </w:pPr>
            <w:r w:rsidRPr="002F5932">
              <w:rPr>
                <w:rFonts w:ascii="Century Gothic" w:hAnsi="Century Gothic" w:cs="Arial"/>
                <w:b/>
                <w:sz w:val="22"/>
                <w:szCs w:val="22"/>
              </w:rPr>
              <w:t>D</w:t>
            </w:r>
          </w:p>
        </w:tc>
      </w:tr>
      <w:tr w:rsidR="00F02F72" w:rsidRPr="002F5932" w14:paraId="3C22A2EF" w14:textId="77777777" w:rsidTr="008C0471">
        <w:tc>
          <w:tcPr>
            <w:tcW w:w="284" w:type="dxa"/>
            <w:tcBorders>
              <w:top w:val="single" w:sz="4" w:space="0" w:color="000000"/>
              <w:left w:val="single" w:sz="4" w:space="0" w:color="000000"/>
              <w:bottom w:val="single" w:sz="4" w:space="0" w:color="000000"/>
              <w:right w:val="nil"/>
            </w:tcBorders>
          </w:tcPr>
          <w:p w14:paraId="01DCC27B" w14:textId="77777777" w:rsidR="00F02F72" w:rsidRPr="002F5932" w:rsidRDefault="00F02F72" w:rsidP="00F02F72">
            <w:pPr>
              <w:numPr>
                <w:ilvl w:val="0"/>
                <w:numId w:val="11"/>
              </w:numPr>
              <w:spacing w:line="360" w:lineRule="auto"/>
              <w:jc w:val="center"/>
              <w:rPr>
                <w:rFonts w:ascii="Century Gothic" w:hAnsi="Century Gothic" w:cs="Arial"/>
                <w:sz w:val="22"/>
                <w:szCs w:val="22"/>
                <w:lang w:val="en-US"/>
              </w:rPr>
            </w:pPr>
          </w:p>
        </w:tc>
        <w:tc>
          <w:tcPr>
            <w:tcW w:w="7786" w:type="dxa"/>
            <w:tcBorders>
              <w:top w:val="single" w:sz="4" w:space="0" w:color="000000"/>
              <w:left w:val="nil"/>
              <w:bottom w:val="single" w:sz="4" w:space="0" w:color="000000"/>
              <w:right w:val="single" w:sz="4" w:space="0" w:color="auto"/>
            </w:tcBorders>
          </w:tcPr>
          <w:p w14:paraId="0D1D92A6" w14:textId="5D56AE5B" w:rsidR="00F02F72" w:rsidRPr="002F5932" w:rsidRDefault="00F02F72" w:rsidP="00F02F72">
            <w:pPr>
              <w:rPr>
                <w:rFonts w:ascii="Century Gothic" w:eastAsia="Century Gothic" w:hAnsi="Century Gothic" w:cs="Century Gothic"/>
              </w:rPr>
            </w:pPr>
            <w:r w:rsidRPr="0002039E">
              <w:rPr>
                <w:rFonts w:ascii="Century Gothic" w:hAnsi="Century Gothic" w:cs="Calibri"/>
                <w:color w:val="000000"/>
                <w:kern w:val="24"/>
                <w:sz w:val="22"/>
                <w:szCs w:val="22"/>
              </w:rPr>
              <w:t>Other qualifications: Dip Counselling</w:t>
            </w:r>
          </w:p>
        </w:tc>
        <w:tc>
          <w:tcPr>
            <w:tcW w:w="572" w:type="dxa"/>
            <w:tcBorders>
              <w:top w:val="single" w:sz="4" w:space="0" w:color="auto"/>
              <w:left w:val="single" w:sz="4" w:space="0" w:color="auto"/>
              <w:bottom w:val="single" w:sz="4" w:space="0" w:color="auto"/>
              <w:right w:val="single" w:sz="4" w:space="0" w:color="auto"/>
            </w:tcBorders>
          </w:tcPr>
          <w:p w14:paraId="428F92FE" w14:textId="77777777" w:rsidR="00F02F72" w:rsidRPr="002F5932" w:rsidRDefault="00F02F72" w:rsidP="00F02F72">
            <w:pPr>
              <w:spacing w:line="360" w:lineRule="auto"/>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1906FCF3" w14:textId="05F77D0E" w:rsidR="00F02F72" w:rsidRPr="002F5932" w:rsidRDefault="00F02F72" w:rsidP="00F02F72">
            <w:pPr>
              <w:spacing w:line="360" w:lineRule="auto"/>
              <w:jc w:val="center"/>
              <w:rPr>
                <w:rFonts w:ascii="Century Gothic" w:hAnsi="Century Gothic" w:cs="Arial"/>
                <w:b/>
                <w:sz w:val="22"/>
                <w:szCs w:val="22"/>
              </w:rPr>
            </w:pPr>
            <w:r w:rsidRPr="002F5932">
              <w:rPr>
                <w:rFonts w:ascii="Century Gothic" w:hAnsi="Century Gothic" w:cs="Arial"/>
                <w:b/>
                <w:sz w:val="22"/>
                <w:szCs w:val="22"/>
              </w:rPr>
              <w:t>D</w:t>
            </w:r>
          </w:p>
        </w:tc>
      </w:tr>
      <w:tr w:rsidR="00F02F72" w:rsidRPr="002F5932" w14:paraId="6F834290" w14:textId="77777777" w:rsidTr="008C0471">
        <w:tc>
          <w:tcPr>
            <w:tcW w:w="284" w:type="dxa"/>
            <w:tcBorders>
              <w:top w:val="single" w:sz="4" w:space="0" w:color="000000"/>
              <w:left w:val="single" w:sz="4" w:space="0" w:color="000000"/>
              <w:bottom w:val="single" w:sz="4" w:space="0" w:color="000000"/>
              <w:right w:val="nil"/>
            </w:tcBorders>
            <w:shd w:val="clear" w:color="auto" w:fill="D9D9D9"/>
          </w:tcPr>
          <w:p w14:paraId="296FEF7D" w14:textId="77777777" w:rsidR="00F02F72" w:rsidRPr="002F5932" w:rsidRDefault="00F02F72" w:rsidP="00F02F72">
            <w:pP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shd w:val="clear" w:color="auto" w:fill="D9D9D9"/>
          </w:tcPr>
          <w:p w14:paraId="68D99AB3" w14:textId="77777777" w:rsidR="00F02F72" w:rsidRPr="002F5932" w:rsidRDefault="00F02F72" w:rsidP="00F02F72">
            <w:pPr>
              <w:rPr>
                <w:rFonts w:ascii="Century Gothic" w:hAnsi="Century Gothic" w:cs="Arial"/>
                <w:b/>
                <w:sz w:val="22"/>
                <w:szCs w:val="22"/>
              </w:rPr>
            </w:pPr>
            <w:r w:rsidRPr="002F5932">
              <w:rPr>
                <w:rFonts w:ascii="Century Gothic" w:hAnsi="Century Gothic" w:cs="Arial"/>
                <w:b/>
                <w:sz w:val="22"/>
                <w:szCs w:val="22"/>
              </w:rPr>
              <w:t>Skills/Abilities/Knowledge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194DBDC" w14:textId="6BA06ADD" w:rsidR="00F02F72" w:rsidRPr="002F5932" w:rsidRDefault="00F02F72" w:rsidP="00F02F72">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69D0D3C" w14:textId="07940048" w:rsidR="00F02F72" w:rsidRPr="002F5932" w:rsidRDefault="00F02F72" w:rsidP="00F02F72">
            <w:pPr>
              <w:jc w:val="center"/>
              <w:rPr>
                <w:rFonts w:ascii="Century Gothic" w:hAnsi="Century Gothic" w:cs="Arial"/>
                <w:b/>
                <w:sz w:val="22"/>
                <w:szCs w:val="22"/>
              </w:rPr>
            </w:pPr>
          </w:p>
        </w:tc>
      </w:tr>
      <w:tr w:rsidR="00F02F72" w:rsidRPr="002F5932" w14:paraId="3D6DC322" w14:textId="77777777" w:rsidTr="008C0471">
        <w:tc>
          <w:tcPr>
            <w:tcW w:w="284" w:type="dxa"/>
            <w:tcBorders>
              <w:top w:val="single" w:sz="4" w:space="0" w:color="000000"/>
              <w:left w:val="single" w:sz="4" w:space="0" w:color="000000"/>
              <w:bottom w:val="single" w:sz="4" w:space="0" w:color="000000"/>
              <w:right w:val="nil"/>
            </w:tcBorders>
          </w:tcPr>
          <w:p w14:paraId="54CD245A" w14:textId="77777777" w:rsidR="00F02F72" w:rsidRPr="002F5932" w:rsidRDefault="00F02F72" w:rsidP="00F02F72">
            <w:pPr>
              <w:numPr>
                <w:ilvl w:val="0"/>
                <w:numId w:val="11"/>
              </w:numPr>
              <w:spacing w:line="360" w:lineRule="auto"/>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1231BE67" w14:textId="24E6E2C5" w:rsidR="00F02F72" w:rsidRPr="002F5932" w:rsidRDefault="0054172F" w:rsidP="00F02F72">
            <w:pPr>
              <w:spacing w:line="360" w:lineRule="auto"/>
              <w:rPr>
                <w:rFonts w:ascii="Century Gothic" w:hAnsi="Century Gothic" w:cs="Arial"/>
                <w:sz w:val="22"/>
                <w:szCs w:val="22"/>
              </w:rPr>
            </w:pPr>
            <w:r w:rsidRPr="002F5932">
              <w:rPr>
                <w:rFonts w:ascii="Century Gothic" w:eastAsia="Century Gothic" w:hAnsi="Century Gothic" w:cs="Century Gothic"/>
                <w:sz w:val="22"/>
                <w:szCs w:val="22"/>
              </w:rPr>
              <w:t>Demonstrates ability to work autonomously as well as part of a team</w:t>
            </w:r>
          </w:p>
        </w:tc>
        <w:tc>
          <w:tcPr>
            <w:tcW w:w="572" w:type="dxa"/>
            <w:tcBorders>
              <w:top w:val="single" w:sz="4" w:space="0" w:color="auto"/>
              <w:left w:val="single" w:sz="4" w:space="0" w:color="auto"/>
              <w:bottom w:val="single" w:sz="4" w:space="0" w:color="auto"/>
              <w:right w:val="single" w:sz="4" w:space="0" w:color="auto"/>
            </w:tcBorders>
          </w:tcPr>
          <w:p w14:paraId="21402596" w14:textId="300BFF18" w:rsidR="00F02F72" w:rsidRPr="002F5932" w:rsidRDefault="0054172F" w:rsidP="00F02F72">
            <w:pPr>
              <w:spacing w:line="360" w:lineRule="auto"/>
              <w:jc w:val="center"/>
              <w:rPr>
                <w:rFonts w:ascii="Century Gothic" w:hAnsi="Century Gothic" w:cs="Arial"/>
                <w:b/>
                <w:sz w:val="22"/>
                <w:szCs w:val="22"/>
              </w:rPr>
            </w:pPr>
            <w:r w:rsidRPr="002F5932">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36FEB5B0" w14:textId="77777777" w:rsidR="00F02F72" w:rsidRPr="002F5932" w:rsidRDefault="00F02F72" w:rsidP="00F02F72">
            <w:pPr>
              <w:spacing w:line="360" w:lineRule="auto"/>
              <w:jc w:val="center"/>
              <w:rPr>
                <w:rFonts w:ascii="Century Gothic" w:hAnsi="Century Gothic" w:cs="Arial"/>
                <w:b/>
                <w:sz w:val="22"/>
                <w:szCs w:val="22"/>
              </w:rPr>
            </w:pPr>
          </w:p>
        </w:tc>
      </w:tr>
      <w:tr w:rsidR="00F02F72" w:rsidRPr="002F5932" w14:paraId="2F0E185F" w14:textId="77777777" w:rsidTr="008C0471">
        <w:tc>
          <w:tcPr>
            <w:tcW w:w="284" w:type="dxa"/>
            <w:tcBorders>
              <w:top w:val="single" w:sz="4" w:space="0" w:color="000000"/>
              <w:left w:val="single" w:sz="4" w:space="0" w:color="000000"/>
              <w:bottom w:val="single" w:sz="4" w:space="0" w:color="000000"/>
              <w:right w:val="nil"/>
            </w:tcBorders>
          </w:tcPr>
          <w:p w14:paraId="30D7AA69" w14:textId="77777777" w:rsidR="00F02F72" w:rsidRPr="002F5932" w:rsidRDefault="00F02F72" w:rsidP="00F02F72">
            <w:pPr>
              <w:numPr>
                <w:ilvl w:val="0"/>
                <w:numId w:val="11"/>
              </w:numPr>
              <w:spacing w:line="360" w:lineRule="auto"/>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72D7BCCE" w14:textId="77777777" w:rsidR="0054172F" w:rsidRPr="002F5932" w:rsidRDefault="0054172F" w:rsidP="0054172F">
            <w:pPr>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Demonstrates effective communication skills with:</w:t>
            </w:r>
          </w:p>
          <w:p w14:paraId="59731AC7" w14:textId="77777777" w:rsidR="0054172F" w:rsidRPr="002F5932" w:rsidRDefault="0054172F" w:rsidP="0054172F">
            <w:pPr>
              <w:numPr>
                <w:ilvl w:val="0"/>
                <w:numId w:val="44"/>
              </w:numPr>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Children, young people and families</w:t>
            </w:r>
          </w:p>
          <w:p w14:paraId="2FD72C85" w14:textId="77777777" w:rsidR="0054172F" w:rsidRPr="002F5932" w:rsidRDefault="0054172F" w:rsidP="0054172F">
            <w:pPr>
              <w:numPr>
                <w:ilvl w:val="0"/>
                <w:numId w:val="44"/>
              </w:numPr>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 xml:space="preserve">Adults </w:t>
            </w:r>
          </w:p>
          <w:p w14:paraId="7196D064" w14:textId="36AB5F72" w:rsidR="00F02F72" w:rsidRPr="002F5932" w:rsidRDefault="0054172F" w:rsidP="0054172F">
            <w:pPr>
              <w:numPr>
                <w:ilvl w:val="0"/>
                <w:numId w:val="44"/>
              </w:numPr>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Colleagues</w:t>
            </w:r>
          </w:p>
        </w:tc>
        <w:tc>
          <w:tcPr>
            <w:tcW w:w="572" w:type="dxa"/>
            <w:tcBorders>
              <w:top w:val="single" w:sz="4" w:space="0" w:color="auto"/>
              <w:left w:val="single" w:sz="4" w:space="0" w:color="auto"/>
              <w:bottom w:val="single" w:sz="4" w:space="0" w:color="auto"/>
              <w:right w:val="single" w:sz="4" w:space="0" w:color="auto"/>
            </w:tcBorders>
          </w:tcPr>
          <w:p w14:paraId="0E5D4764" w14:textId="77777777" w:rsidR="0054172F" w:rsidRPr="002F5932" w:rsidRDefault="0054172F" w:rsidP="0054172F">
            <w:pPr>
              <w:jc w:val="center"/>
              <w:rPr>
                <w:rFonts w:ascii="Century Gothic" w:eastAsia="Century Gothic" w:hAnsi="Century Gothic" w:cs="Century Gothic"/>
                <w:b/>
                <w:bCs/>
                <w:sz w:val="22"/>
                <w:szCs w:val="22"/>
              </w:rPr>
            </w:pPr>
          </w:p>
          <w:p w14:paraId="2B88727D" w14:textId="77777777" w:rsidR="0054172F" w:rsidRPr="002F5932" w:rsidRDefault="0054172F" w:rsidP="0054172F">
            <w:pPr>
              <w:jc w:val="center"/>
              <w:rPr>
                <w:rFonts w:ascii="Century Gothic" w:eastAsia="Century Gothic" w:hAnsi="Century Gothic" w:cs="Century Gothic"/>
                <w:b/>
                <w:bCs/>
                <w:sz w:val="22"/>
                <w:szCs w:val="22"/>
              </w:rPr>
            </w:pPr>
            <w:r w:rsidRPr="002F5932">
              <w:rPr>
                <w:rFonts w:ascii="Century Gothic" w:eastAsia="Century Gothic" w:hAnsi="Century Gothic" w:cs="Century Gothic"/>
                <w:b/>
                <w:bCs/>
                <w:sz w:val="22"/>
                <w:szCs w:val="22"/>
              </w:rPr>
              <w:t>E</w:t>
            </w:r>
          </w:p>
          <w:p w14:paraId="2C9CF0DD" w14:textId="77777777" w:rsidR="0054172F" w:rsidRPr="002F5932" w:rsidRDefault="0054172F" w:rsidP="0054172F">
            <w:pPr>
              <w:jc w:val="center"/>
              <w:rPr>
                <w:rFonts w:ascii="Century Gothic" w:eastAsia="Century Gothic" w:hAnsi="Century Gothic" w:cs="Century Gothic"/>
                <w:b/>
                <w:bCs/>
                <w:sz w:val="22"/>
                <w:szCs w:val="22"/>
              </w:rPr>
            </w:pPr>
            <w:r w:rsidRPr="002F5932">
              <w:rPr>
                <w:rFonts w:ascii="Century Gothic" w:eastAsia="Century Gothic" w:hAnsi="Century Gothic" w:cs="Century Gothic"/>
                <w:b/>
                <w:bCs/>
                <w:sz w:val="22"/>
                <w:szCs w:val="22"/>
              </w:rPr>
              <w:t>E</w:t>
            </w:r>
          </w:p>
          <w:p w14:paraId="34CC6B09" w14:textId="55F93B9C" w:rsidR="0054172F" w:rsidRPr="002F5932" w:rsidRDefault="0054172F" w:rsidP="0054172F">
            <w:pPr>
              <w:spacing w:line="360" w:lineRule="auto"/>
              <w:jc w:val="center"/>
              <w:rPr>
                <w:rFonts w:ascii="Century Gothic" w:hAnsi="Century Gothic" w:cs="Arial"/>
                <w:b/>
                <w:sz w:val="22"/>
                <w:szCs w:val="22"/>
              </w:rPr>
            </w:pPr>
            <w:r w:rsidRPr="002F5932">
              <w:rPr>
                <w:rFonts w:ascii="Century Gothic" w:eastAsia="Century Gothic" w:hAnsi="Century Gothic" w:cs="Century Gothic"/>
                <w:b/>
                <w:bCs/>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34FF1C98" w14:textId="77777777" w:rsidR="00F02F72" w:rsidRPr="002F5932" w:rsidRDefault="00F02F72" w:rsidP="00F02F72">
            <w:pPr>
              <w:spacing w:line="360" w:lineRule="auto"/>
              <w:jc w:val="center"/>
              <w:rPr>
                <w:rFonts w:ascii="Century Gothic" w:hAnsi="Century Gothic" w:cs="Arial"/>
                <w:b/>
                <w:sz w:val="22"/>
                <w:szCs w:val="22"/>
              </w:rPr>
            </w:pPr>
          </w:p>
        </w:tc>
      </w:tr>
      <w:tr w:rsidR="00F02F72" w:rsidRPr="002F5932" w14:paraId="52438149" w14:textId="77777777" w:rsidTr="008C0471">
        <w:tc>
          <w:tcPr>
            <w:tcW w:w="284" w:type="dxa"/>
            <w:tcBorders>
              <w:top w:val="single" w:sz="4" w:space="0" w:color="000000"/>
              <w:left w:val="single" w:sz="4" w:space="0" w:color="000000"/>
              <w:bottom w:val="single" w:sz="4" w:space="0" w:color="000000"/>
              <w:right w:val="nil"/>
            </w:tcBorders>
          </w:tcPr>
          <w:p w14:paraId="6D072C0D" w14:textId="77777777" w:rsidR="00F02F72" w:rsidRPr="002F5932" w:rsidRDefault="00F02F72" w:rsidP="00F02F72">
            <w:pPr>
              <w:numPr>
                <w:ilvl w:val="0"/>
                <w:numId w:val="11"/>
              </w:numPr>
              <w:spacing w:line="360" w:lineRule="auto"/>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48A21919" w14:textId="4456BC2F" w:rsidR="00F02F72" w:rsidRPr="002F5932" w:rsidRDefault="0054172F" w:rsidP="00F02F72">
            <w:pPr>
              <w:spacing w:line="360" w:lineRule="auto"/>
              <w:rPr>
                <w:rFonts w:ascii="Century Gothic" w:hAnsi="Century Gothic" w:cs="Arial"/>
                <w:sz w:val="22"/>
                <w:szCs w:val="22"/>
              </w:rPr>
            </w:pPr>
            <w:r w:rsidRPr="002F5932">
              <w:rPr>
                <w:rFonts w:ascii="Century Gothic" w:eastAsia="Century Gothic" w:hAnsi="Century Gothic" w:cs="Century Gothic"/>
                <w:sz w:val="22"/>
                <w:szCs w:val="22"/>
              </w:rPr>
              <w:t>Has experience of working within a Palliative Care setting</w:t>
            </w:r>
          </w:p>
        </w:tc>
        <w:tc>
          <w:tcPr>
            <w:tcW w:w="572" w:type="dxa"/>
            <w:tcBorders>
              <w:top w:val="single" w:sz="4" w:space="0" w:color="auto"/>
              <w:left w:val="single" w:sz="4" w:space="0" w:color="auto"/>
              <w:bottom w:val="single" w:sz="4" w:space="0" w:color="auto"/>
              <w:right w:val="single" w:sz="4" w:space="0" w:color="auto"/>
            </w:tcBorders>
          </w:tcPr>
          <w:p w14:paraId="15C2F6B5" w14:textId="36404923" w:rsidR="00F02F72" w:rsidRPr="002F5932" w:rsidRDefault="00F02F72" w:rsidP="00F02F72">
            <w:pPr>
              <w:spacing w:line="360" w:lineRule="auto"/>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6BD18F9B" w14:textId="00DE9143" w:rsidR="00F02F72" w:rsidRPr="002F5932" w:rsidRDefault="0054172F" w:rsidP="00F02F72">
            <w:pPr>
              <w:spacing w:line="360" w:lineRule="auto"/>
              <w:jc w:val="center"/>
              <w:rPr>
                <w:rFonts w:ascii="Century Gothic" w:hAnsi="Century Gothic" w:cs="Arial"/>
                <w:b/>
                <w:sz w:val="22"/>
                <w:szCs w:val="22"/>
              </w:rPr>
            </w:pPr>
            <w:r w:rsidRPr="002F5932">
              <w:rPr>
                <w:rFonts w:ascii="Century Gothic" w:hAnsi="Century Gothic" w:cs="Arial"/>
                <w:b/>
                <w:sz w:val="22"/>
                <w:szCs w:val="22"/>
              </w:rPr>
              <w:t>D</w:t>
            </w:r>
          </w:p>
        </w:tc>
      </w:tr>
      <w:tr w:rsidR="00F02F72" w:rsidRPr="002F5932" w14:paraId="2D7B4CDA" w14:textId="77777777" w:rsidTr="008C0471">
        <w:tc>
          <w:tcPr>
            <w:tcW w:w="284" w:type="dxa"/>
            <w:tcBorders>
              <w:top w:val="single" w:sz="4" w:space="0" w:color="000000"/>
              <w:left w:val="single" w:sz="4" w:space="0" w:color="000000"/>
              <w:bottom w:val="single" w:sz="4" w:space="0" w:color="000000"/>
              <w:right w:val="nil"/>
            </w:tcBorders>
          </w:tcPr>
          <w:p w14:paraId="238601FE" w14:textId="77777777" w:rsidR="00F02F72" w:rsidRPr="002F5932" w:rsidRDefault="00F02F72" w:rsidP="00F02F72">
            <w:pPr>
              <w:numPr>
                <w:ilvl w:val="0"/>
                <w:numId w:val="11"/>
              </w:numPr>
              <w:spacing w:line="360" w:lineRule="auto"/>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0F3CABC7" w14:textId="4A300003" w:rsidR="00F02F72" w:rsidRPr="002F5932" w:rsidRDefault="0054172F" w:rsidP="00F02F72">
            <w:pPr>
              <w:rPr>
                <w:rFonts w:ascii="Century Gothic" w:hAnsi="Century Gothic"/>
                <w:sz w:val="22"/>
                <w:szCs w:val="22"/>
              </w:rPr>
            </w:pPr>
            <w:r w:rsidRPr="002F5932">
              <w:rPr>
                <w:rFonts w:ascii="Century Gothic" w:eastAsia="Century Gothic" w:hAnsi="Century Gothic" w:cs="Century Gothic"/>
                <w:sz w:val="22"/>
                <w:szCs w:val="22"/>
              </w:rPr>
              <w:t>Ability to promote and facilitate communication within the Multi-Disciplinary Team</w:t>
            </w:r>
          </w:p>
        </w:tc>
        <w:tc>
          <w:tcPr>
            <w:tcW w:w="572" w:type="dxa"/>
            <w:tcBorders>
              <w:top w:val="single" w:sz="4" w:space="0" w:color="auto"/>
              <w:left w:val="single" w:sz="4" w:space="0" w:color="auto"/>
              <w:bottom w:val="single" w:sz="4" w:space="0" w:color="auto"/>
              <w:right w:val="single" w:sz="4" w:space="0" w:color="auto"/>
            </w:tcBorders>
          </w:tcPr>
          <w:p w14:paraId="1CCAE64F" w14:textId="47AD35A0" w:rsidR="00F02F72" w:rsidRPr="002F5932" w:rsidRDefault="0054172F" w:rsidP="00F02F72">
            <w:pPr>
              <w:spacing w:line="360" w:lineRule="auto"/>
              <w:jc w:val="center"/>
              <w:rPr>
                <w:rFonts w:ascii="Century Gothic" w:hAnsi="Century Gothic" w:cs="Arial"/>
                <w:b/>
                <w:sz w:val="22"/>
                <w:szCs w:val="22"/>
              </w:rPr>
            </w:pPr>
            <w:r w:rsidRPr="002F5932">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5B08B5D1" w14:textId="5AEF249F" w:rsidR="00F02F72" w:rsidRPr="002F5932" w:rsidRDefault="00F02F72" w:rsidP="00F02F72">
            <w:pPr>
              <w:spacing w:line="360" w:lineRule="auto"/>
              <w:jc w:val="center"/>
              <w:rPr>
                <w:rFonts w:ascii="Century Gothic" w:hAnsi="Century Gothic" w:cs="Arial"/>
                <w:b/>
                <w:sz w:val="22"/>
                <w:szCs w:val="22"/>
              </w:rPr>
            </w:pPr>
          </w:p>
        </w:tc>
      </w:tr>
      <w:tr w:rsidR="00F02F72" w:rsidRPr="002F5932" w14:paraId="1ED56744" w14:textId="77777777" w:rsidTr="008C0471">
        <w:tc>
          <w:tcPr>
            <w:tcW w:w="284" w:type="dxa"/>
            <w:tcBorders>
              <w:top w:val="single" w:sz="4" w:space="0" w:color="000000"/>
              <w:left w:val="single" w:sz="4" w:space="0" w:color="000000"/>
              <w:bottom w:val="single" w:sz="4" w:space="0" w:color="000000"/>
              <w:right w:val="nil"/>
            </w:tcBorders>
          </w:tcPr>
          <w:p w14:paraId="16DEB4AB" w14:textId="77777777" w:rsidR="00F02F72" w:rsidRPr="002F5932" w:rsidRDefault="00F02F72" w:rsidP="00F02F72">
            <w:pPr>
              <w:numPr>
                <w:ilvl w:val="0"/>
                <w:numId w:val="11"/>
              </w:numPr>
              <w:spacing w:line="360" w:lineRule="auto"/>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0AD9C6F4" w14:textId="721C16CD" w:rsidR="00F02F72" w:rsidRPr="002F5932" w:rsidRDefault="0054172F" w:rsidP="00F02F72">
            <w:pPr>
              <w:spacing w:line="360" w:lineRule="auto"/>
              <w:rPr>
                <w:rFonts w:ascii="Century Gothic" w:hAnsi="Century Gothic" w:cs="Arial"/>
                <w:sz w:val="22"/>
                <w:szCs w:val="22"/>
              </w:rPr>
            </w:pPr>
            <w:r w:rsidRPr="002F5932">
              <w:rPr>
                <w:rFonts w:ascii="Century Gothic" w:eastAsia="Century Gothic" w:hAnsi="Century Gothic" w:cs="Century Gothic"/>
                <w:sz w:val="22"/>
                <w:szCs w:val="22"/>
              </w:rPr>
              <w:t>Has experience of working with bereaved adults</w:t>
            </w:r>
          </w:p>
        </w:tc>
        <w:tc>
          <w:tcPr>
            <w:tcW w:w="572" w:type="dxa"/>
            <w:tcBorders>
              <w:top w:val="single" w:sz="4" w:space="0" w:color="auto"/>
              <w:left w:val="single" w:sz="4" w:space="0" w:color="auto"/>
              <w:bottom w:val="single" w:sz="4" w:space="0" w:color="auto"/>
              <w:right w:val="single" w:sz="4" w:space="0" w:color="auto"/>
            </w:tcBorders>
          </w:tcPr>
          <w:p w14:paraId="1F6420C5" w14:textId="0D9E396F" w:rsidR="00F02F72" w:rsidRPr="002F5932" w:rsidRDefault="00F02F72" w:rsidP="00F02F72">
            <w:pPr>
              <w:spacing w:line="360" w:lineRule="auto"/>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4B1F511A" w14:textId="49C84467" w:rsidR="00F02F72" w:rsidRPr="002F5932" w:rsidRDefault="0054172F" w:rsidP="00F02F72">
            <w:pPr>
              <w:spacing w:line="360" w:lineRule="auto"/>
              <w:jc w:val="center"/>
              <w:rPr>
                <w:rFonts w:ascii="Century Gothic" w:hAnsi="Century Gothic" w:cs="Arial"/>
                <w:b/>
                <w:sz w:val="22"/>
                <w:szCs w:val="22"/>
              </w:rPr>
            </w:pPr>
            <w:r w:rsidRPr="002F5932">
              <w:rPr>
                <w:rFonts w:ascii="Century Gothic" w:hAnsi="Century Gothic" w:cs="Arial"/>
                <w:b/>
                <w:sz w:val="22"/>
                <w:szCs w:val="22"/>
              </w:rPr>
              <w:t>D</w:t>
            </w:r>
          </w:p>
        </w:tc>
      </w:tr>
      <w:tr w:rsidR="00F02F72" w:rsidRPr="002F5932" w14:paraId="11A37311" w14:textId="77777777" w:rsidTr="008C0471">
        <w:tc>
          <w:tcPr>
            <w:tcW w:w="284" w:type="dxa"/>
            <w:tcBorders>
              <w:top w:val="single" w:sz="4" w:space="0" w:color="000000"/>
              <w:left w:val="single" w:sz="4" w:space="0" w:color="000000"/>
              <w:bottom w:val="single" w:sz="4" w:space="0" w:color="000000"/>
              <w:right w:val="nil"/>
            </w:tcBorders>
          </w:tcPr>
          <w:p w14:paraId="65F9C3DC" w14:textId="77777777" w:rsidR="00F02F72" w:rsidRPr="002F5932" w:rsidRDefault="00F02F72" w:rsidP="00F02F72">
            <w:pPr>
              <w:numPr>
                <w:ilvl w:val="0"/>
                <w:numId w:val="11"/>
              </w:numPr>
              <w:spacing w:line="360" w:lineRule="auto"/>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5023141B" w14:textId="5575508A" w:rsidR="00F02F72" w:rsidRPr="002F5932" w:rsidRDefault="0054172F" w:rsidP="00F02F72">
            <w:pPr>
              <w:spacing w:line="360" w:lineRule="auto"/>
              <w:rPr>
                <w:rFonts w:ascii="Century Gothic" w:hAnsi="Century Gothic" w:cs="Arial"/>
                <w:sz w:val="22"/>
                <w:szCs w:val="22"/>
              </w:rPr>
            </w:pPr>
            <w:r w:rsidRPr="002F5932">
              <w:rPr>
                <w:rFonts w:ascii="Century Gothic" w:eastAsia="Century Gothic" w:hAnsi="Century Gothic" w:cs="Century Gothic"/>
                <w:sz w:val="22"/>
                <w:szCs w:val="22"/>
              </w:rPr>
              <w:t>Has experience of facilitating group work with adults</w:t>
            </w:r>
          </w:p>
        </w:tc>
        <w:tc>
          <w:tcPr>
            <w:tcW w:w="572" w:type="dxa"/>
            <w:tcBorders>
              <w:top w:val="single" w:sz="4" w:space="0" w:color="auto"/>
              <w:left w:val="single" w:sz="4" w:space="0" w:color="auto"/>
              <w:bottom w:val="single" w:sz="4" w:space="0" w:color="auto"/>
              <w:right w:val="single" w:sz="4" w:space="0" w:color="auto"/>
            </w:tcBorders>
          </w:tcPr>
          <w:p w14:paraId="620ED7DC" w14:textId="0A0E0D0D" w:rsidR="00F02F72" w:rsidRPr="002F5932" w:rsidRDefault="00F02F72" w:rsidP="00F02F72">
            <w:pPr>
              <w:spacing w:line="360" w:lineRule="auto"/>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1F3B1409" w14:textId="59D1D225" w:rsidR="00F02F72" w:rsidRPr="002F5932" w:rsidRDefault="0054172F" w:rsidP="00F02F72">
            <w:pPr>
              <w:spacing w:line="360" w:lineRule="auto"/>
              <w:jc w:val="center"/>
              <w:rPr>
                <w:rFonts w:ascii="Century Gothic" w:hAnsi="Century Gothic" w:cs="Arial"/>
                <w:b/>
                <w:sz w:val="22"/>
                <w:szCs w:val="22"/>
              </w:rPr>
            </w:pPr>
            <w:r w:rsidRPr="002F5932">
              <w:rPr>
                <w:rFonts w:ascii="Century Gothic" w:hAnsi="Century Gothic" w:cs="Arial"/>
                <w:b/>
                <w:sz w:val="22"/>
                <w:szCs w:val="22"/>
              </w:rPr>
              <w:t>D</w:t>
            </w:r>
          </w:p>
        </w:tc>
      </w:tr>
      <w:tr w:rsidR="00F02F72" w:rsidRPr="002F5932" w14:paraId="61740529" w14:textId="77777777" w:rsidTr="008C0471">
        <w:tc>
          <w:tcPr>
            <w:tcW w:w="284" w:type="dxa"/>
            <w:tcBorders>
              <w:top w:val="single" w:sz="4" w:space="0" w:color="000000"/>
              <w:left w:val="single" w:sz="4" w:space="0" w:color="000000"/>
              <w:bottom w:val="single" w:sz="4" w:space="0" w:color="000000"/>
              <w:right w:val="nil"/>
            </w:tcBorders>
          </w:tcPr>
          <w:p w14:paraId="562C75D1" w14:textId="77777777" w:rsidR="00F02F72" w:rsidRPr="002F5932" w:rsidRDefault="00F02F72" w:rsidP="00F02F72">
            <w:pPr>
              <w:numPr>
                <w:ilvl w:val="0"/>
                <w:numId w:val="11"/>
              </w:numPr>
              <w:spacing w:line="360" w:lineRule="auto"/>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670B2465" w14:textId="77777777" w:rsidR="0054172F" w:rsidRPr="002F5932" w:rsidRDefault="0054172F" w:rsidP="0054172F">
            <w:pPr>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Has awareness of current issues within:</w:t>
            </w:r>
          </w:p>
          <w:p w14:paraId="31801FF8" w14:textId="77777777" w:rsidR="0054172F" w:rsidRPr="002F5932" w:rsidRDefault="0054172F" w:rsidP="0054172F">
            <w:pPr>
              <w:numPr>
                <w:ilvl w:val="0"/>
                <w:numId w:val="44"/>
              </w:numPr>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General Social Work including welfare rights</w:t>
            </w:r>
          </w:p>
          <w:p w14:paraId="664355AD" w14:textId="0C892936" w:rsidR="00F02F72" w:rsidRPr="002F5932" w:rsidRDefault="0054172F" w:rsidP="0054172F">
            <w:pPr>
              <w:numPr>
                <w:ilvl w:val="0"/>
                <w:numId w:val="44"/>
              </w:numPr>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Palliative Care Social Work</w:t>
            </w:r>
          </w:p>
        </w:tc>
        <w:tc>
          <w:tcPr>
            <w:tcW w:w="572" w:type="dxa"/>
            <w:tcBorders>
              <w:top w:val="single" w:sz="4" w:space="0" w:color="auto"/>
              <w:left w:val="single" w:sz="4" w:space="0" w:color="auto"/>
              <w:bottom w:val="single" w:sz="4" w:space="0" w:color="auto"/>
              <w:right w:val="single" w:sz="4" w:space="0" w:color="auto"/>
            </w:tcBorders>
          </w:tcPr>
          <w:p w14:paraId="3BE35497" w14:textId="77777777" w:rsidR="0054172F" w:rsidRPr="002F5932" w:rsidRDefault="0054172F" w:rsidP="0054172F">
            <w:pPr>
              <w:jc w:val="center"/>
              <w:rPr>
                <w:rFonts w:ascii="Century Gothic" w:eastAsia="Century Gothic" w:hAnsi="Century Gothic" w:cs="Century Gothic"/>
                <w:b/>
                <w:bCs/>
                <w:sz w:val="22"/>
                <w:szCs w:val="22"/>
              </w:rPr>
            </w:pPr>
          </w:p>
          <w:p w14:paraId="1B3106F0" w14:textId="77777777" w:rsidR="0054172F" w:rsidRPr="002F5932" w:rsidRDefault="0054172F" w:rsidP="0054172F">
            <w:pPr>
              <w:jc w:val="center"/>
              <w:rPr>
                <w:rFonts w:ascii="Century Gothic" w:eastAsia="Century Gothic" w:hAnsi="Century Gothic" w:cs="Century Gothic"/>
                <w:b/>
                <w:bCs/>
                <w:sz w:val="22"/>
                <w:szCs w:val="22"/>
              </w:rPr>
            </w:pPr>
            <w:r w:rsidRPr="002F5932">
              <w:rPr>
                <w:rFonts w:ascii="Century Gothic" w:eastAsia="Century Gothic" w:hAnsi="Century Gothic" w:cs="Century Gothic"/>
                <w:b/>
                <w:bCs/>
                <w:sz w:val="22"/>
                <w:szCs w:val="22"/>
              </w:rPr>
              <w:t>E</w:t>
            </w:r>
          </w:p>
          <w:p w14:paraId="1A965116" w14:textId="76DDB5C3" w:rsidR="00F02F72" w:rsidRPr="002F5932" w:rsidRDefault="00F02F72" w:rsidP="0054172F">
            <w:pPr>
              <w:jc w:val="center"/>
              <w:rPr>
                <w:rFonts w:ascii="Century Gothic" w:eastAsia="Century Gothic" w:hAnsi="Century Gothic" w:cs="Century Gothic"/>
                <w:b/>
                <w:bCs/>
                <w:sz w:val="22"/>
                <w:szCs w:val="22"/>
              </w:rPr>
            </w:pPr>
          </w:p>
        </w:tc>
        <w:tc>
          <w:tcPr>
            <w:tcW w:w="572" w:type="dxa"/>
            <w:tcBorders>
              <w:top w:val="single" w:sz="4" w:space="0" w:color="auto"/>
              <w:left w:val="single" w:sz="4" w:space="0" w:color="auto"/>
              <w:bottom w:val="single" w:sz="4" w:space="0" w:color="auto"/>
              <w:right w:val="single" w:sz="4" w:space="0" w:color="auto"/>
            </w:tcBorders>
          </w:tcPr>
          <w:p w14:paraId="0CE5DB2E" w14:textId="77777777" w:rsidR="0002039E" w:rsidRDefault="0002039E" w:rsidP="0002039E">
            <w:pPr>
              <w:jc w:val="center"/>
              <w:rPr>
                <w:rFonts w:ascii="Century Gothic" w:eastAsia="Century Gothic" w:hAnsi="Century Gothic" w:cs="Century Gothic"/>
                <w:b/>
                <w:bCs/>
                <w:sz w:val="22"/>
                <w:szCs w:val="22"/>
              </w:rPr>
            </w:pPr>
          </w:p>
          <w:p w14:paraId="14E3EBD7" w14:textId="2286EDDF" w:rsidR="0002039E" w:rsidRDefault="0002039E" w:rsidP="0002039E">
            <w:pPr>
              <w:rPr>
                <w:rFonts w:ascii="Century Gothic" w:eastAsia="Century Gothic" w:hAnsi="Century Gothic" w:cs="Century Gothic"/>
                <w:b/>
                <w:bCs/>
                <w:sz w:val="22"/>
                <w:szCs w:val="22"/>
              </w:rPr>
            </w:pPr>
          </w:p>
          <w:p w14:paraId="4BF7EC95" w14:textId="2DD4A150" w:rsidR="0002039E" w:rsidRPr="002F5932" w:rsidRDefault="0002039E" w:rsidP="0002039E">
            <w:pPr>
              <w:spacing w:line="360" w:lineRule="auto"/>
              <w:rPr>
                <w:rFonts w:ascii="Century Gothic" w:hAnsi="Century Gothic" w:cs="Arial"/>
                <w:b/>
                <w:sz w:val="22"/>
                <w:szCs w:val="22"/>
              </w:rPr>
            </w:pPr>
            <w:r>
              <w:rPr>
                <w:rFonts w:ascii="Century Gothic" w:hAnsi="Century Gothic" w:cs="Arial"/>
                <w:b/>
                <w:sz w:val="22"/>
                <w:szCs w:val="22"/>
              </w:rPr>
              <w:t>D</w:t>
            </w:r>
          </w:p>
        </w:tc>
      </w:tr>
      <w:tr w:rsidR="00F02F72" w:rsidRPr="002F5932" w14:paraId="38B201AB" w14:textId="77777777" w:rsidTr="008C0471">
        <w:tc>
          <w:tcPr>
            <w:tcW w:w="284" w:type="dxa"/>
            <w:tcBorders>
              <w:top w:val="single" w:sz="4" w:space="0" w:color="000000"/>
              <w:left w:val="single" w:sz="4" w:space="0" w:color="000000"/>
              <w:bottom w:val="single" w:sz="4" w:space="0" w:color="000000"/>
              <w:right w:val="nil"/>
            </w:tcBorders>
          </w:tcPr>
          <w:p w14:paraId="7DF4E37C" w14:textId="77777777" w:rsidR="00F02F72" w:rsidRPr="002F5932" w:rsidRDefault="00F02F72" w:rsidP="00F02F72">
            <w:pPr>
              <w:numPr>
                <w:ilvl w:val="0"/>
                <w:numId w:val="11"/>
              </w:numPr>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44FB30F8" w14:textId="6DA6ECDC" w:rsidR="00F02F72" w:rsidRPr="002F5932" w:rsidRDefault="0054172F" w:rsidP="00F02F72">
            <w:pPr>
              <w:rPr>
                <w:rFonts w:ascii="Century Gothic" w:hAnsi="Century Gothic" w:cs="Arial"/>
                <w:sz w:val="22"/>
                <w:szCs w:val="22"/>
              </w:rPr>
            </w:pPr>
            <w:r w:rsidRPr="002F5932">
              <w:rPr>
                <w:rFonts w:ascii="Century Gothic" w:eastAsia="Century Gothic" w:hAnsi="Century Gothic" w:cs="Century Gothic"/>
                <w:sz w:val="22"/>
                <w:szCs w:val="22"/>
              </w:rPr>
              <w:t>Willingness to continue to develop own clinical practice</w:t>
            </w:r>
          </w:p>
        </w:tc>
        <w:tc>
          <w:tcPr>
            <w:tcW w:w="572" w:type="dxa"/>
            <w:tcBorders>
              <w:top w:val="single" w:sz="4" w:space="0" w:color="auto"/>
              <w:left w:val="single" w:sz="4" w:space="0" w:color="auto"/>
              <w:bottom w:val="single" w:sz="4" w:space="0" w:color="auto"/>
              <w:right w:val="single" w:sz="4" w:space="0" w:color="auto"/>
            </w:tcBorders>
          </w:tcPr>
          <w:p w14:paraId="1DA6542E" w14:textId="5B652912" w:rsidR="00F02F72" w:rsidRPr="002F5932" w:rsidRDefault="0054172F" w:rsidP="00F02F72">
            <w:pPr>
              <w:jc w:val="center"/>
              <w:rPr>
                <w:rFonts w:ascii="Century Gothic" w:hAnsi="Century Gothic" w:cs="Arial"/>
                <w:b/>
                <w:sz w:val="22"/>
                <w:szCs w:val="22"/>
              </w:rPr>
            </w:pPr>
            <w:r w:rsidRPr="002F5932">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7002D539" w14:textId="1507C98E" w:rsidR="00F02F72" w:rsidRPr="002F5932" w:rsidRDefault="00F02F72" w:rsidP="00F02F72">
            <w:pPr>
              <w:jc w:val="center"/>
              <w:rPr>
                <w:rFonts w:ascii="Century Gothic" w:hAnsi="Century Gothic" w:cs="Arial"/>
                <w:b/>
                <w:sz w:val="22"/>
                <w:szCs w:val="22"/>
              </w:rPr>
            </w:pPr>
          </w:p>
        </w:tc>
      </w:tr>
      <w:tr w:rsidR="0054172F" w:rsidRPr="002F5932" w14:paraId="1828901C" w14:textId="77777777" w:rsidTr="008C0471">
        <w:tc>
          <w:tcPr>
            <w:tcW w:w="284" w:type="dxa"/>
            <w:tcBorders>
              <w:top w:val="single" w:sz="4" w:space="0" w:color="000000"/>
              <w:left w:val="single" w:sz="4" w:space="0" w:color="000000"/>
              <w:bottom w:val="single" w:sz="4" w:space="0" w:color="000000"/>
              <w:right w:val="nil"/>
            </w:tcBorders>
          </w:tcPr>
          <w:p w14:paraId="7522173C" w14:textId="77777777" w:rsidR="0054172F" w:rsidRPr="002F5932" w:rsidRDefault="0054172F" w:rsidP="00F02F72">
            <w:pPr>
              <w:numPr>
                <w:ilvl w:val="0"/>
                <w:numId w:val="11"/>
              </w:numPr>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37E25BC6" w14:textId="4EAE7B65" w:rsidR="0054172F" w:rsidRPr="002F5932" w:rsidRDefault="0054172F" w:rsidP="00F02F72">
            <w:pPr>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Demonstrates insight into own stressors and coping mechanisms</w:t>
            </w:r>
          </w:p>
        </w:tc>
        <w:tc>
          <w:tcPr>
            <w:tcW w:w="572" w:type="dxa"/>
            <w:tcBorders>
              <w:top w:val="single" w:sz="4" w:space="0" w:color="auto"/>
              <w:left w:val="single" w:sz="4" w:space="0" w:color="auto"/>
              <w:bottom w:val="single" w:sz="4" w:space="0" w:color="auto"/>
              <w:right w:val="single" w:sz="4" w:space="0" w:color="auto"/>
            </w:tcBorders>
          </w:tcPr>
          <w:p w14:paraId="01E781E4" w14:textId="5490F278" w:rsidR="0054172F" w:rsidRPr="002F5932" w:rsidRDefault="0054172F" w:rsidP="00F02F72">
            <w:pPr>
              <w:jc w:val="center"/>
              <w:rPr>
                <w:rFonts w:ascii="Century Gothic" w:hAnsi="Century Gothic" w:cs="Arial"/>
                <w:b/>
                <w:sz w:val="22"/>
                <w:szCs w:val="22"/>
              </w:rPr>
            </w:pPr>
            <w:r w:rsidRPr="002F5932">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296EBBD4" w14:textId="77777777" w:rsidR="0054172F" w:rsidRPr="002F5932" w:rsidRDefault="0054172F" w:rsidP="00F02F72">
            <w:pPr>
              <w:jc w:val="center"/>
              <w:rPr>
                <w:rFonts w:ascii="Century Gothic" w:hAnsi="Century Gothic" w:cs="Arial"/>
                <w:b/>
                <w:sz w:val="22"/>
                <w:szCs w:val="22"/>
              </w:rPr>
            </w:pPr>
          </w:p>
        </w:tc>
      </w:tr>
      <w:tr w:rsidR="0054172F" w:rsidRPr="002F5932" w14:paraId="4E19440B" w14:textId="77777777" w:rsidTr="008C0471">
        <w:tc>
          <w:tcPr>
            <w:tcW w:w="284" w:type="dxa"/>
            <w:tcBorders>
              <w:top w:val="single" w:sz="4" w:space="0" w:color="000000"/>
              <w:left w:val="single" w:sz="4" w:space="0" w:color="000000"/>
              <w:bottom w:val="single" w:sz="4" w:space="0" w:color="000000"/>
              <w:right w:val="nil"/>
            </w:tcBorders>
          </w:tcPr>
          <w:p w14:paraId="16B6F864" w14:textId="77777777" w:rsidR="0054172F" w:rsidRPr="002F5932" w:rsidRDefault="0054172F" w:rsidP="00F02F72">
            <w:pPr>
              <w:numPr>
                <w:ilvl w:val="0"/>
                <w:numId w:val="11"/>
              </w:numPr>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0463C855" w14:textId="3DF128E1" w:rsidR="0054172F" w:rsidRPr="002F5932" w:rsidRDefault="0054172F" w:rsidP="00F02F72">
            <w:pPr>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Ability to identify areas of practice for development</w:t>
            </w:r>
          </w:p>
        </w:tc>
        <w:tc>
          <w:tcPr>
            <w:tcW w:w="572" w:type="dxa"/>
            <w:tcBorders>
              <w:top w:val="single" w:sz="4" w:space="0" w:color="auto"/>
              <w:left w:val="single" w:sz="4" w:space="0" w:color="auto"/>
              <w:bottom w:val="single" w:sz="4" w:space="0" w:color="auto"/>
              <w:right w:val="single" w:sz="4" w:space="0" w:color="auto"/>
            </w:tcBorders>
          </w:tcPr>
          <w:p w14:paraId="03091A9B" w14:textId="77777777" w:rsidR="0054172F" w:rsidRPr="002F5932" w:rsidRDefault="0054172F" w:rsidP="00F02F72">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0F4E68DB" w14:textId="6BE44026" w:rsidR="0054172F" w:rsidRPr="002F5932" w:rsidRDefault="0054172F" w:rsidP="00F02F72">
            <w:pPr>
              <w:jc w:val="center"/>
              <w:rPr>
                <w:rFonts w:ascii="Century Gothic" w:hAnsi="Century Gothic" w:cs="Arial"/>
                <w:b/>
                <w:sz w:val="22"/>
                <w:szCs w:val="22"/>
              </w:rPr>
            </w:pPr>
            <w:r w:rsidRPr="002F5932">
              <w:rPr>
                <w:rFonts w:ascii="Century Gothic" w:hAnsi="Century Gothic" w:cs="Arial"/>
                <w:b/>
                <w:sz w:val="22"/>
                <w:szCs w:val="22"/>
              </w:rPr>
              <w:t>D</w:t>
            </w:r>
          </w:p>
        </w:tc>
      </w:tr>
      <w:tr w:rsidR="00F02F72" w:rsidRPr="002F5932" w14:paraId="718EE1A2" w14:textId="77777777" w:rsidTr="008C0471">
        <w:tc>
          <w:tcPr>
            <w:tcW w:w="284" w:type="dxa"/>
            <w:tcBorders>
              <w:top w:val="single" w:sz="4" w:space="0" w:color="000000"/>
              <w:left w:val="single" w:sz="4" w:space="0" w:color="000000"/>
              <w:bottom w:val="single" w:sz="4" w:space="0" w:color="000000"/>
              <w:right w:val="nil"/>
            </w:tcBorders>
            <w:shd w:val="clear" w:color="auto" w:fill="D9D9D9"/>
          </w:tcPr>
          <w:p w14:paraId="3041E394" w14:textId="77777777" w:rsidR="00F02F72" w:rsidRPr="002F5932" w:rsidRDefault="00F02F72" w:rsidP="00F02F72">
            <w:pP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shd w:val="clear" w:color="auto" w:fill="D9D9D9"/>
          </w:tcPr>
          <w:p w14:paraId="1F4D91DB" w14:textId="77777777" w:rsidR="00F02F72" w:rsidRPr="002F5932" w:rsidRDefault="00F02F72" w:rsidP="00F02F72">
            <w:pPr>
              <w:rPr>
                <w:rFonts w:ascii="Century Gothic" w:hAnsi="Century Gothic" w:cs="Arial"/>
                <w:b/>
                <w:sz w:val="22"/>
                <w:szCs w:val="22"/>
              </w:rPr>
            </w:pPr>
            <w:r w:rsidRPr="002F5932">
              <w:rPr>
                <w:rFonts w:ascii="Century Gothic" w:hAnsi="Century Gothic" w:cs="Arial"/>
                <w:b/>
                <w:sz w:val="22"/>
                <w:szCs w:val="22"/>
              </w:rPr>
              <w:t>Experience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22B00AE" w14:textId="77777777" w:rsidR="00F02F72" w:rsidRPr="002F5932" w:rsidRDefault="00F02F72" w:rsidP="00F02F72">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2C6D796" w14:textId="77777777" w:rsidR="00F02F72" w:rsidRPr="002F5932" w:rsidRDefault="00F02F72" w:rsidP="00F02F72">
            <w:pPr>
              <w:jc w:val="center"/>
              <w:rPr>
                <w:rFonts w:ascii="Century Gothic" w:hAnsi="Century Gothic" w:cs="Arial"/>
                <w:b/>
                <w:sz w:val="22"/>
                <w:szCs w:val="22"/>
              </w:rPr>
            </w:pPr>
          </w:p>
        </w:tc>
      </w:tr>
      <w:tr w:rsidR="00F02F72" w:rsidRPr="002F5932" w14:paraId="6C12945D" w14:textId="77777777" w:rsidTr="008C0471">
        <w:tc>
          <w:tcPr>
            <w:tcW w:w="284" w:type="dxa"/>
            <w:tcBorders>
              <w:top w:val="single" w:sz="4" w:space="0" w:color="000000"/>
              <w:left w:val="single" w:sz="4" w:space="0" w:color="000000"/>
              <w:bottom w:val="single" w:sz="4" w:space="0" w:color="000000"/>
              <w:right w:val="nil"/>
            </w:tcBorders>
          </w:tcPr>
          <w:p w14:paraId="6E1831B3" w14:textId="77777777" w:rsidR="00F02F72" w:rsidRPr="002F5932" w:rsidRDefault="00F02F72" w:rsidP="00F02F72">
            <w:pPr>
              <w:numPr>
                <w:ilvl w:val="0"/>
                <w:numId w:val="11"/>
              </w:numPr>
              <w:jc w:val="center"/>
              <w:rPr>
                <w:rFonts w:ascii="Century Gothic" w:hAnsi="Century Gothic" w:cs="Arial"/>
                <w:i/>
                <w:sz w:val="22"/>
                <w:szCs w:val="22"/>
              </w:rPr>
            </w:pPr>
          </w:p>
        </w:tc>
        <w:tc>
          <w:tcPr>
            <w:tcW w:w="7786" w:type="dxa"/>
            <w:tcBorders>
              <w:top w:val="single" w:sz="4" w:space="0" w:color="000000"/>
              <w:left w:val="nil"/>
              <w:bottom w:val="single" w:sz="4" w:space="0" w:color="000000"/>
              <w:right w:val="single" w:sz="4" w:space="0" w:color="auto"/>
            </w:tcBorders>
          </w:tcPr>
          <w:p w14:paraId="54E11D2A" w14:textId="46C8143F" w:rsidR="00F02F72" w:rsidRPr="002F5932" w:rsidRDefault="0054172F" w:rsidP="00F02F72">
            <w:pPr>
              <w:rPr>
                <w:rFonts w:ascii="Century Gothic" w:hAnsi="Century Gothic" w:cs="Arial"/>
                <w:sz w:val="22"/>
                <w:szCs w:val="22"/>
              </w:rPr>
            </w:pPr>
            <w:r w:rsidRPr="002F5932">
              <w:rPr>
                <w:rFonts w:ascii="Century Gothic" w:eastAsia="Century Gothic" w:hAnsi="Century Gothic" w:cs="Century Gothic"/>
                <w:sz w:val="22"/>
                <w:szCs w:val="22"/>
              </w:rPr>
              <w:t>Demonstrates the ability to teach others</w:t>
            </w:r>
          </w:p>
        </w:tc>
        <w:tc>
          <w:tcPr>
            <w:tcW w:w="572" w:type="dxa"/>
            <w:tcBorders>
              <w:top w:val="single" w:sz="4" w:space="0" w:color="auto"/>
              <w:left w:val="single" w:sz="4" w:space="0" w:color="auto"/>
              <w:bottom w:val="single" w:sz="4" w:space="0" w:color="auto"/>
              <w:right w:val="single" w:sz="4" w:space="0" w:color="auto"/>
            </w:tcBorders>
          </w:tcPr>
          <w:p w14:paraId="5B22BE1D" w14:textId="66CBFFAF" w:rsidR="00F02F72" w:rsidRPr="002F5932" w:rsidRDefault="00F02F72" w:rsidP="00F02F72">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31126E5D" w14:textId="69BD0AF7" w:rsidR="00F02F72" w:rsidRPr="002F5932" w:rsidRDefault="0054172F" w:rsidP="00F02F72">
            <w:pPr>
              <w:jc w:val="center"/>
              <w:rPr>
                <w:rFonts w:ascii="Century Gothic" w:hAnsi="Century Gothic" w:cs="Arial"/>
                <w:b/>
                <w:sz w:val="22"/>
                <w:szCs w:val="22"/>
              </w:rPr>
            </w:pPr>
            <w:r w:rsidRPr="002F5932">
              <w:rPr>
                <w:rFonts w:ascii="Century Gothic" w:hAnsi="Century Gothic" w:cs="Arial"/>
                <w:b/>
                <w:sz w:val="22"/>
                <w:szCs w:val="22"/>
              </w:rPr>
              <w:t>D</w:t>
            </w:r>
          </w:p>
        </w:tc>
      </w:tr>
      <w:tr w:rsidR="00F02F72" w:rsidRPr="002F5932" w14:paraId="13EA801B" w14:textId="77777777" w:rsidTr="008C0471">
        <w:tc>
          <w:tcPr>
            <w:tcW w:w="284" w:type="dxa"/>
            <w:tcBorders>
              <w:top w:val="single" w:sz="4" w:space="0" w:color="000000"/>
              <w:left w:val="single" w:sz="4" w:space="0" w:color="000000"/>
              <w:bottom w:val="single" w:sz="4" w:space="0" w:color="000000"/>
              <w:right w:val="nil"/>
            </w:tcBorders>
          </w:tcPr>
          <w:p w14:paraId="2DE403A5" w14:textId="77777777" w:rsidR="00F02F72" w:rsidRPr="002F5932" w:rsidRDefault="00F02F72" w:rsidP="00F02F72">
            <w:pPr>
              <w:numPr>
                <w:ilvl w:val="0"/>
                <w:numId w:val="11"/>
              </w:numPr>
              <w:jc w:val="center"/>
              <w:rPr>
                <w:rFonts w:ascii="Century Gothic" w:hAnsi="Century Gothic" w:cs="Arial"/>
                <w:i/>
                <w:sz w:val="22"/>
                <w:szCs w:val="22"/>
              </w:rPr>
            </w:pPr>
          </w:p>
        </w:tc>
        <w:tc>
          <w:tcPr>
            <w:tcW w:w="7786" w:type="dxa"/>
            <w:tcBorders>
              <w:top w:val="single" w:sz="4" w:space="0" w:color="000000"/>
              <w:left w:val="nil"/>
              <w:bottom w:val="single" w:sz="4" w:space="0" w:color="000000"/>
              <w:right w:val="single" w:sz="4" w:space="0" w:color="auto"/>
            </w:tcBorders>
          </w:tcPr>
          <w:p w14:paraId="62431CDC" w14:textId="12BD73A2" w:rsidR="00F02F72" w:rsidRPr="002F5932" w:rsidRDefault="0054172F" w:rsidP="00F02F72">
            <w:pPr>
              <w:rPr>
                <w:rFonts w:ascii="Century Gothic" w:hAnsi="Century Gothic" w:cs="Arial"/>
                <w:sz w:val="22"/>
                <w:szCs w:val="22"/>
              </w:rPr>
            </w:pPr>
            <w:r w:rsidRPr="002F5932">
              <w:rPr>
                <w:rFonts w:ascii="Century Gothic" w:eastAsia="Century Gothic" w:hAnsi="Century Gothic" w:cs="Century Gothic"/>
                <w:sz w:val="22"/>
                <w:szCs w:val="22"/>
              </w:rPr>
              <w:t>Experience of team working</w:t>
            </w:r>
          </w:p>
        </w:tc>
        <w:tc>
          <w:tcPr>
            <w:tcW w:w="572" w:type="dxa"/>
            <w:tcBorders>
              <w:top w:val="single" w:sz="4" w:space="0" w:color="auto"/>
              <w:left w:val="single" w:sz="4" w:space="0" w:color="auto"/>
              <w:bottom w:val="single" w:sz="4" w:space="0" w:color="auto"/>
              <w:right w:val="single" w:sz="4" w:space="0" w:color="auto"/>
            </w:tcBorders>
          </w:tcPr>
          <w:p w14:paraId="320E92BE" w14:textId="369F81ED" w:rsidR="00F02F72" w:rsidRPr="002F5932" w:rsidRDefault="0054172F" w:rsidP="00F02F72">
            <w:pPr>
              <w:jc w:val="center"/>
              <w:rPr>
                <w:rFonts w:ascii="Century Gothic" w:hAnsi="Century Gothic" w:cs="Arial"/>
                <w:b/>
                <w:sz w:val="22"/>
                <w:szCs w:val="22"/>
              </w:rPr>
            </w:pPr>
            <w:r w:rsidRPr="002F5932">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49E398E2" w14:textId="77777777" w:rsidR="00F02F72" w:rsidRPr="002F5932" w:rsidRDefault="00F02F72" w:rsidP="00F02F72">
            <w:pPr>
              <w:jc w:val="center"/>
              <w:rPr>
                <w:rFonts w:ascii="Century Gothic" w:hAnsi="Century Gothic" w:cs="Arial"/>
                <w:b/>
                <w:sz w:val="22"/>
                <w:szCs w:val="22"/>
              </w:rPr>
            </w:pPr>
          </w:p>
        </w:tc>
      </w:tr>
      <w:tr w:rsidR="00F02F72" w:rsidRPr="002F5932" w14:paraId="4448EBFB" w14:textId="77777777" w:rsidTr="008C0471">
        <w:tc>
          <w:tcPr>
            <w:tcW w:w="284" w:type="dxa"/>
            <w:tcBorders>
              <w:top w:val="single" w:sz="4" w:space="0" w:color="000000"/>
              <w:left w:val="single" w:sz="4" w:space="0" w:color="000000"/>
              <w:bottom w:val="single" w:sz="4" w:space="0" w:color="000000"/>
              <w:right w:val="nil"/>
            </w:tcBorders>
          </w:tcPr>
          <w:p w14:paraId="16287F21" w14:textId="77777777" w:rsidR="00F02F72" w:rsidRPr="002F5932" w:rsidRDefault="00F02F72" w:rsidP="00F02F72">
            <w:pPr>
              <w:numPr>
                <w:ilvl w:val="0"/>
                <w:numId w:val="11"/>
              </w:numPr>
              <w:jc w:val="center"/>
              <w:rPr>
                <w:rFonts w:ascii="Century Gothic" w:hAnsi="Century Gothic" w:cs="Arial"/>
                <w:i/>
                <w:sz w:val="22"/>
                <w:szCs w:val="22"/>
              </w:rPr>
            </w:pPr>
          </w:p>
        </w:tc>
        <w:tc>
          <w:tcPr>
            <w:tcW w:w="7786" w:type="dxa"/>
            <w:tcBorders>
              <w:top w:val="single" w:sz="4" w:space="0" w:color="000000"/>
              <w:left w:val="nil"/>
              <w:bottom w:val="single" w:sz="4" w:space="0" w:color="000000"/>
              <w:right w:val="single" w:sz="4" w:space="0" w:color="auto"/>
            </w:tcBorders>
          </w:tcPr>
          <w:p w14:paraId="5BE93A62" w14:textId="1D323555" w:rsidR="00F02F72" w:rsidRPr="002F5932" w:rsidRDefault="0054172F" w:rsidP="00F02F72">
            <w:pPr>
              <w:rPr>
                <w:rFonts w:ascii="Century Gothic" w:hAnsi="Century Gothic" w:cs="Arial"/>
                <w:sz w:val="22"/>
                <w:szCs w:val="22"/>
              </w:rPr>
            </w:pPr>
            <w:r w:rsidRPr="002F5932">
              <w:rPr>
                <w:rFonts w:ascii="Century Gothic" w:eastAsia="Century Gothic" w:hAnsi="Century Gothic" w:cs="Century Gothic"/>
                <w:sz w:val="22"/>
                <w:szCs w:val="22"/>
              </w:rPr>
              <w:t>Experience of working with Multi-Disciplinary Teams</w:t>
            </w:r>
          </w:p>
        </w:tc>
        <w:tc>
          <w:tcPr>
            <w:tcW w:w="572" w:type="dxa"/>
            <w:tcBorders>
              <w:top w:val="single" w:sz="4" w:space="0" w:color="auto"/>
              <w:left w:val="single" w:sz="4" w:space="0" w:color="auto"/>
              <w:bottom w:val="single" w:sz="4" w:space="0" w:color="auto"/>
              <w:right w:val="single" w:sz="4" w:space="0" w:color="auto"/>
            </w:tcBorders>
          </w:tcPr>
          <w:p w14:paraId="444D5C59" w14:textId="6918BEFB" w:rsidR="00F02F72" w:rsidRPr="002F5932" w:rsidRDefault="0054172F" w:rsidP="00F02F72">
            <w:pPr>
              <w:jc w:val="center"/>
              <w:rPr>
                <w:rFonts w:ascii="Century Gothic" w:hAnsi="Century Gothic" w:cs="Arial"/>
                <w:b/>
                <w:sz w:val="22"/>
                <w:szCs w:val="22"/>
              </w:rPr>
            </w:pPr>
            <w:r w:rsidRPr="002F5932">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384BA73E" w14:textId="77777777" w:rsidR="00F02F72" w:rsidRPr="002F5932" w:rsidRDefault="00F02F72" w:rsidP="00F02F72">
            <w:pPr>
              <w:jc w:val="center"/>
              <w:rPr>
                <w:rFonts w:ascii="Century Gothic" w:hAnsi="Century Gothic" w:cs="Arial"/>
                <w:b/>
                <w:sz w:val="22"/>
                <w:szCs w:val="22"/>
              </w:rPr>
            </w:pPr>
          </w:p>
        </w:tc>
      </w:tr>
      <w:tr w:rsidR="00F02F72" w:rsidRPr="002F5932" w14:paraId="19224F29" w14:textId="77777777" w:rsidTr="008C0471">
        <w:tc>
          <w:tcPr>
            <w:tcW w:w="284" w:type="dxa"/>
            <w:tcBorders>
              <w:top w:val="single" w:sz="4" w:space="0" w:color="000000"/>
              <w:left w:val="single" w:sz="4" w:space="0" w:color="000000"/>
              <w:bottom w:val="single" w:sz="4" w:space="0" w:color="000000"/>
              <w:right w:val="nil"/>
            </w:tcBorders>
          </w:tcPr>
          <w:p w14:paraId="34B3F2EB" w14:textId="77777777" w:rsidR="00F02F72" w:rsidRPr="002F5932" w:rsidRDefault="00F02F72" w:rsidP="00F02F72">
            <w:pPr>
              <w:numPr>
                <w:ilvl w:val="0"/>
                <w:numId w:val="11"/>
              </w:numPr>
              <w:jc w:val="center"/>
              <w:rPr>
                <w:rFonts w:ascii="Century Gothic" w:hAnsi="Century Gothic" w:cs="Arial"/>
                <w:i/>
                <w:sz w:val="22"/>
                <w:szCs w:val="22"/>
              </w:rPr>
            </w:pPr>
          </w:p>
        </w:tc>
        <w:tc>
          <w:tcPr>
            <w:tcW w:w="7786" w:type="dxa"/>
            <w:tcBorders>
              <w:top w:val="single" w:sz="4" w:space="0" w:color="000000"/>
              <w:left w:val="nil"/>
              <w:bottom w:val="single" w:sz="4" w:space="0" w:color="000000"/>
              <w:right w:val="single" w:sz="4" w:space="0" w:color="auto"/>
            </w:tcBorders>
          </w:tcPr>
          <w:p w14:paraId="7D34F5C7" w14:textId="26734666" w:rsidR="00F02F72" w:rsidRPr="002F5932" w:rsidRDefault="0054172F" w:rsidP="00F02F72">
            <w:pPr>
              <w:rPr>
                <w:rFonts w:ascii="Century Gothic" w:hAnsi="Century Gothic" w:cs="Arial"/>
                <w:sz w:val="22"/>
                <w:szCs w:val="22"/>
              </w:rPr>
            </w:pPr>
            <w:r w:rsidRPr="002F5932">
              <w:rPr>
                <w:rFonts w:ascii="Century Gothic" w:eastAsia="Century Gothic" w:hAnsi="Century Gothic" w:cs="Century Gothic"/>
                <w:sz w:val="22"/>
                <w:szCs w:val="22"/>
              </w:rPr>
              <w:t>Demonstrates ability to provide and receive complex, sensitive or contentious information where persuasive, motivational, restorative, training, empathy skills required</w:t>
            </w:r>
          </w:p>
        </w:tc>
        <w:tc>
          <w:tcPr>
            <w:tcW w:w="572" w:type="dxa"/>
            <w:tcBorders>
              <w:top w:val="single" w:sz="4" w:space="0" w:color="auto"/>
              <w:left w:val="single" w:sz="4" w:space="0" w:color="auto"/>
              <w:bottom w:val="single" w:sz="4" w:space="0" w:color="auto"/>
              <w:right w:val="single" w:sz="4" w:space="0" w:color="auto"/>
            </w:tcBorders>
          </w:tcPr>
          <w:p w14:paraId="3FFA85AB" w14:textId="74871CF8" w:rsidR="00F02F72" w:rsidRPr="002F5932" w:rsidRDefault="0054172F" w:rsidP="00F02F72">
            <w:pPr>
              <w:jc w:val="center"/>
              <w:rPr>
                <w:rFonts w:ascii="Century Gothic" w:hAnsi="Century Gothic" w:cs="Arial"/>
                <w:b/>
                <w:sz w:val="22"/>
                <w:szCs w:val="22"/>
              </w:rPr>
            </w:pPr>
            <w:r w:rsidRPr="002F5932">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0B4020A7" w14:textId="77777777" w:rsidR="00F02F72" w:rsidRPr="002F5932" w:rsidRDefault="00F02F72" w:rsidP="00F02F72">
            <w:pPr>
              <w:jc w:val="center"/>
              <w:rPr>
                <w:rFonts w:ascii="Century Gothic" w:hAnsi="Century Gothic" w:cs="Arial"/>
                <w:b/>
                <w:sz w:val="22"/>
                <w:szCs w:val="22"/>
              </w:rPr>
            </w:pPr>
          </w:p>
        </w:tc>
      </w:tr>
      <w:tr w:rsidR="00F02F72" w:rsidRPr="002F5932" w14:paraId="57FB8CF7" w14:textId="77777777" w:rsidTr="008C0471">
        <w:tc>
          <w:tcPr>
            <w:tcW w:w="284" w:type="dxa"/>
            <w:tcBorders>
              <w:top w:val="single" w:sz="4" w:space="0" w:color="000000"/>
              <w:left w:val="single" w:sz="4" w:space="0" w:color="000000"/>
              <w:bottom w:val="single" w:sz="4" w:space="0" w:color="000000"/>
              <w:right w:val="nil"/>
            </w:tcBorders>
          </w:tcPr>
          <w:p w14:paraId="1D7B270A" w14:textId="77777777" w:rsidR="00F02F72" w:rsidRPr="002F5932" w:rsidRDefault="00F02F72" w:rsidP="00F02F72">
            <w:pPr>
              <w:numPr>
                <w:ilvl w:val="0"/>
                <w:numId w:val="11"/>
              </w:numPr>
              <w:jc w:val="center"/>
              <w:rPr>
                <w:rFonts w:ascii="Century Gothic" w:hAnsi="Century Gothic" w:cs="Arial"/>
                <w:i/>
                <w:sz w:val="22"/>
                <w:szCs w:val="22"/>
              </w:rPr>
            </w:pPr>
          </w:p>
        </w:tc>
        <w:tc>
          <w:tcPr>
            <w:tcW w:w="7786" w:type="dxa"/>
            <w:tcBorders>
              <w:top w:val="single" w:sz="4" w:space="0" w:color="000000"/>
              <w:left w:val="nil"/>
              <w:bottom w:val="single" w:sz="4" w:space="0" w:color="000000"/>
              <w:right w:val="single" w:sz="4" w:space="0" w:color="auto"/>
            </w:tcBorders>
          </w:tcPr>
          <w:p w14:paraId="4F904CB7" w14:textId="234BD327" w:rsidR="00F02F72" w:rsidRPr="002F5932" w:rsidRDefault="0054172F" w:rsidP="00F02F72">
            <w:pPr>
              <w:rPr>
                <w:rFonts w:ascii="Century Gothic" w:hAnsi="Century Gothic" w:cs="Arial"/>
                <w:sz w:val="22"/>
                <w:szCs w:val="22"/>
              </w:rPr>
            </w:pPr>
            <w:r w:rsidRPr="002F5932">
              <w:rPr>
                <w:rFonts w:ascii="Century Gothic" w:eastAsia="Century Gothic" w:hAnsi="Century Gothic" w:cs="Century Gothic"/>
                <w:sz w:val="22"/>
                <w:szCs w:val="22"/>
              </w:rPr>
              <w:t>Demonstrates ability to provide Supervision where required</w:t>
            </w:r>
          </w:p>
        </w:tc>
        <w:tc>
          <w:tcPr>
            <w:tcW w:w="572" w:type="dxa"/>
            <w:tcBorders>
              <w:top w:val="single" w:sz="4" w:space="0" w:color="auto"/>
              <w:left w:val="single" w:sz="4" w:space="0" w:color="auto"/>
              <w:bottom w:val="single" w:sz="4" w:space="0" w:color="auto"/>
              <w:right w:val="single" w:sz="4" w:space="0" w:color="auto"/>
            </w:tcBorders>
          </w:tcPr>
          <w:p w14:paraId="7B3D4086" w14:textId="256726B8" w:rsidR="00F02F72" w:rsidRPr="002F5932" w:rsidRDefault="0054172F" w:rsidP="00F02F72">
            <w:pPr>
              <w:jc w:val="center"/>
              <w:rPr>
                <w:rFonts w:ascii="Century Gothic" w:hAnsi="Century Gothic" w:cs="Arial"/>
                <w:b/>
                <w:sz w:val="22"/>
                <w:szCs w:val="22"/>
              </w:rPr>
            </w:pPr>
            <w:r w:rsidRPr="002F5932">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06971CD3" w14:textId="77777777" w:rsidR="00F02F72" w:rsidRPr="002F5932" w:rsidRDefault="00F02F72" w:rsidP="00F02F72">
            <w:pPr>
              <w:jc w:val="center"/>
              <w:rPr>
                <w:rFonts w:ascii="Century Gothic" w:hAnsi="Century Gothic" w:cs="Arial"/>
                <w:b/>
                <w:sz w:val="22"/>
                <w:szCs w:val="22"/>
              </w:rPr>
            </w:pPr>
          </w:p>
        </w:tc>
      </w:tr>
      <w:tr w:rsidR="00F02F72" w:rsidRPr="002F5932" w14:paraId="00460A06" w14:textId="77777777" w:rsidTr="008C0471">
        <w:tc>
          <w:tcPr>
            <w:tcW w:w="284" w:type="dxa"/>
            <w:tcBorders>
              <w:top w:val="single" w:sz="4" w:space="0" w:color="000000"/>
              <w:left w:val="single" w:sz="4" w:space="0" w:color="000000"/>
              <w:bottom w:val="single" w:sz="4" w:space="0" w:color="000000"/>
              <w:right w:val="nil"/>
            </w:tcBorders>
            <w:shd w:val="clear" w:color="auto" w:fill="D9D9D9"/>
          </w:tcPr>
          <w:p w14:paraId="0A4F7224" w14:textId="77777777" w:rsidR="00F02F72" w:rsidRPr="002F5932" w:rsidRDefault="00F02F72" w:rsidP="00F02F72">
            <w:pP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shd w:val="clear" w:color="auto" w:fill="D9D9D9"/>
          </w:tcPr>
          <w:p w14:paraId="0922D13A" w14:textId="77777777" w:rsidR="00F02F72" w:rsidRPr="002F5932" w:rsidRDefault="00F02F72" w:rsidP="00F02F72">
            <w:pPr>
              <w:rPr>
                <w:rFonts w:ascii="Century Gothic" w:hAnsi="Century Gothic" w:cs="Arial"/>
                <w:b/>
                <w:sz w:val="22"/>
                <w:szCs w:val="22"/>
              </w:rPr>
            </w:pPr>
            <w:r w:rsidRPr="002F5932">
              <w:rPr>
                <w:rFonts w:ascii="Century Gothic" w:hAnsi="Century Gothic" w:cs="Arial"/>
                <w:b/>
                <w:sz w:val="22"/>
                <w:szCs w:val="22"/>
              </w:rPr>
              <w:t>Other Requirements</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5AE48A43" w14:textId="77777777" w:rsidR="00F02F72" w:rsidRPr="002F5932" w:rsidRDefault="00F02F72" w:rsidP="00F02F72">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50F40DEB" w14:textId="77777777" w:rsidR="00F02F72" w:rsidRPr="002F5932" w:rsidRDefault="00F02F72" w:rsidP="00F02F72">
            <w:pPr>
              <w:jc w:val="center"/>
              <w:rPr>
                <w:rFonts w:ascii="Century Gothic" w:hAnsi="Century Gothic" w:cs="Arial"/>
                <w:b/>
                <w:sz w:val="22"/>
                <w:szCs w:val="22"/>
              </w:rPr>
            </w:pPr>
          </w:p>
        </w:tc>
      </w:tr>
      <w:tr w:rsidR="00F02F72" w:rsidRPr="002F5932" w14:paraId="517A17E8" w14:textId="77777777" w:rsidTr="008C0471">
        <w:tc>
          <w:tcPr>
            <w:tcW w:w="284" w:type="dxa"/>
            <w:tcBorders>
              <w:top w:val="single" w:sz="4" w:space="0" w:color="000000"/>
              <w:left w:val="single" w:sz="4" w:space="0" w:color="000000"/>
              <w:bottom w:val="single" w:sz="4" w:space="0" w:color="000000"/>
              <w:right w:val="nil"/>
            </w:tcBorders>
          </w:tcPr>
          <w:p w14:paraId="77A52294" w14:textId="77777777" w:rsidR="00F02F72" w:rsidRPr="002F5932" w:rsidRDefault="00F02F72" w:rsidP="00F02F72">
            <w:pPr>
              <w:numPr>
                <w:ilvl w:val="0"/>
                <w:numId w:val="11"/>
              </w:numPr>
              <w:spacing w:line="360" w:lineRule="auto"/>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007DCDA8" w14:textId="2719D473" w:rsidR="00F02F72" w:rsidRPr="002F5932" w:rsidRDefault="0054172F" w:rsidP="00F02F72">
            <w:pPr>
              <w:spacing w:line="360" w:lineRule="auto"/>
              <w:rPr>
                <w:rFonts w:ascii="Century Gothic" w:hAnsi="Century Gothic" w:cs="Arial"/>
                <w:sz w:val="22"/>
                <w:szCs w:val="22"/>
              </w:rPr>
            </w:pPr>
            <w:r w:rsidRPr="002F5932">
              <w:rPr>
                <w:rFonts w:ascii="Century Gothic" w:eastAsia="Century Gothic" w:hAnsi="Century Gothic" w:cs="Century Gothic"/>
                <w:sz w:val="22"/>
                <w:szCs w:val="22"/>
              </w:rPr>
              <w:t>Excellent written and verbal communication skills</w:t>
            </w:r>
          </w:p>
        </w:tc>
        <w:tc>
          <w:tcPr>
            <w:tcW w:w="572" w:type="dxa"/>
            <w:tcBorders>
              <w:top w:val="single" w:sz="4" w:space="0" w:color="auto"/>
              <w:left w:val="single" w:sz="4" w:space="0" w:color="auto"/>
              <w:bottom w:val="single" w:sz="4" w:space="0" w:color="auto"/>
              <w:right w:val="single" w:sz="4" w:space="0" w:color="auto"/>
            </w:tcBorders>
          </w:tcPr>
          <w:p w14:paraId="07AEBC05" w14:textId="5312A388" w:rsidR="00F02F72" w:rsidRPr="002F5932" w:rsidRDefault="0054172F" w:rsidP="00F02F72">
            <w:pPr>
              <w:spacing w:line="360" w:lineRule="auto"/>
              <w:jc w:val="center"/>
              <w:rPr>
                <w:rFonts w:ascii="Century Gothic" w:hAnsi="Century Gothic" w:cs="Arial"/>
                <w:b/>
                <w:sz w:val="22"/>
                <w:szCs w:val="22"/>
              </w:rPr>
            </w:pPr>
            <w:r w:rsidRPr="002F5932">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450EA2D7" w14:textId="77777777" w:rsidR="00F02F72" w:rsidRPr="002F5932" w:rsidRDefault="00F02F72" w:rsidP="00F02F72">
            <w:pPr>
              <w:spacing w:line="360" w:lineRule="auto"/>
              <w:jc w:val="center"/>
              <w:rPr>
                <w:rFonts w:ascii="Century Gothic" w:hAnsi="Century Gothic" w:cs="Arial"/>
                <w:b/>
                <w:sz w:val="22"/>
                <w:szCs w:val="22"/>
              </w:rPr>
            </w:pPr>
          </w:p>
        </w:tc>
      </w:tr>
      <w:tr w:rsidR="0054172F" w:rsidRPr="002F5932" w14:paraId="5C368BB6" w14:textId="77777777" w:rsidTr="008C0471">
        <w:tc>
          <w:tcPr>
            <w:tcW w:w="284" w:type="dxa"/>
            <w:tcBorders>
              <w:top w:val="single" w:sz="4" w:space="0" w:color="000000"/>
              <w:left w:val="single" w:sz="4" w:space="0" w:color="000000"/>
              <w:bottom w:val="single" w:sz="4" w:space="0" w:color="000000"/>
              <w:right w:val="nil"/>
            </w:tcBorders>
          </w:tcPr>
          <w:p w14:paraId="0BB4C04C" w14:textId="77777777" w:rsidR="0054172F" w:rsidRPr="002F5932" w:rsidRDefault="0054172F" w:rsidP="00F02F72">
            <w:pPr>
              <w:numPr>
                <w:ilvl w:val="0"/>
                <w:numId w:val="11"/>
              </w:numPr>
              <w:spacing w:line="360" w:lineRule="auto"/>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tcPr>
          <w:p w14:paraId="3041E792" w14:textId="724A27CA" w:rsidR="0054172F" w:rsidRPr="002F5932" w:rsidRDefault="0054172F" w:rsidP="002F5932">
            <w:pPr>
              <w:rPr>
                <w:rFonts w:ascii="Century Gothic" w:eastAsia="Century Gothic" w:hAnsi="Century Gothic" w:cs="Century Gothic"/>
                <w:sz w:val="22"/>
                <w:szCs w:val="22"/>
              </w:rPr>
            </w:pPr>
            <w:r w:rsidRPr="002F5932">
              <w:rPr>
                <w:rFonts w:ascii="Century Gothic" w:eastAsia="Century Gothic" w:hAnsi="Century Gothic" w:cs="Century Gothic"/>
                <w:sz w:val="22"/>
                <w:szCs w:val="22"/>
              </w:rPr>
              <w:t>The post holder will be required to travel throughout an operational area. Where this is undertaken by car, the post holder must hold a current, valid driving licence with insurance cover for business purposes.</w:t>
            </w:r>
          </w:p>
        </w:tc>
        <w:tc>
          <w:tcPr>
            <w:tcW w:w="572" w:type="dxa"/>
            <w:tcBorders>
              <w:top w:val="single" w:sz="4" w:space="0" w:color="auto"/>
              <w:left w:val="single" w:sz="4" w:space="0" w:color="auto"/>
              <w:bottom w:val="single" w:sz="4" w:space="0" w:color="auto"/>
              <w:right w:val="single" w:sz="4" w:space="0" w:color="auto"/>
            </w:tcBorders>
          </w:tcPr>
          <w:p w14:paraId="6B5D9C36" w14:textId="2D605636" w:rsidR="0054172F" w:rsidRPr="002F5932" w:rsidRDefault="0002039E" w:rsidP="00F02F72">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013EAB19" w14:textId="77777777" w:rsidR="0054172F" w:rsidRPr="002F5932" w:rsidRDefault="0054172F" w:rsidP="00F02F72">
            <w:pPr>
              <w:spacing w:line="360" w:lineRule="auto"/>
              <w:jc w:val="center"/>
              <w:rPr>
                <w:rFonts w:ascii="Century Gothic" w:hAnsi="Century Gothic" w:cs="Arial"/>
                <w:b/>
                <w:sz w:val="22"/>
                <w:szCs w:val="22"/>
              </w:rPr>
            </w:pPr>
          </w:p>
        </w:tc>
      </w:tr>
      <w:tr w:rsidR="00F02F72" w:rsidRPr="002F5932" w14:paraId="3DD355C9" w14:textId="77777777" w:rsidTr="008C0471">
        <w:tc>
          <w:tcPr>
            <w:tcW w:w="284" w:type="dxa"/>
            <w:tcBorders>
              <w:top w:val="single" w:sz="4" w:space="0" w:color="000000"/>
              <w:left w:val="single" w:sz="4" w:space="0" w:color="000000"/>
              <w:bottom w:val="single" w:sz="4" w:space="0" w:color="000000"/>
              <w:right w:val="nil"/>
            </w:tcBorders>
            <w:shd w:val="clear" w:color="auto" w:fill="D9D9D9"/>
          </w:tcPr>
          <w:p w14:paraId="1A81F0B1" w14:textId="77777777" w:rsidR="00F02F72" w:rsidRPr="002F5932" w:rsidRDefault="00F02F72" w:rsidP="00F02F72">
            <w:pPr>
              <w:tabs>
                <w:tab w:val="num" w:pos="360"/>
              </w:tabs>
              <w:ind w:left="360" w:hanging="360"/>
              <w:jc w:val="center"/>
              <w:rPr>
                <w:rFonts w:ascii="Century Gothic" w:hAnsi="Century Gothic" w:cs="Arial"/>
                <w:sz w:val="22"/>
                <w:szCs w:val="22"/>
              </w:rPr>
            </w:pPr>
          </w:p>
        </w:tc>
        <w:tc>
          <w:tcPr>
            <w:tcW w:w="7786" w:type="dxa"/>
            <w:tcBorders>
              <w:top w:val="single" w:sz="4" w:space="0" w:color="000000"/>
              <w:left w:val="nil"/>
              <w:bottom w:val="single" w:sz="4" w:space="0" w:color="000000"/>
              <w:right w:val="single" w:sz="4" w:space="0" w:color="auto"/>
            </w:tcBorders>
            <w:shd w:val="clear" w:color="auto" w:fill="D9D9D9"/>
          </w:tcPr>
          <w:p w14:paraId="717AAFBA" w14:textId="77777777" w:rsidR="00F02F72" w:rsidRPr="002F5932" w:rsidRDefault="00F02F72" w:rsidP="00F02F72">
            <w:pPr>
              <w:rPr>
                <w:rFonts w:ascii="Century Gothic" w:hAnsi="Century Gothic" w:cs="Arial"/>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56EE48EE" w14:textId="77777777" w:rsidR="00F02F72" w:rsidRPr="002F5932" w:rsidRDefault="00F02F72" w:rsidP="00F02F72">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908EB2C" w14:textId="77777777" w:rsidR="00F02F72" w:rsidRPr="002F5932" w:rsidRDefault="00F02F72" w:rsidP="00F02F72">
            <w:pPr>
              <w:jc w:val="center"/>
              <w:rPr>
                <w:rFonts w:ascii="Century Gothic" w:hAnsi="Century Gothic" w:cs="Arial"/>
                <w:b/>
                <w:sz w:val="22"/>
                <w:szCs w:val="22"/>
              </w:rPr>
            </w:pPr>
          </w:p>
        </w:tc>
      </w:tr>
    </w:tbl>
    <w:p w14:paraId="121FD38A" w14:textId="77777777" w:rsidR="0031306D" w:rsidRPr="002F5932" w:rsidRDefault="0031306D" w:rsidP="0031306D">
      <w:pPr>
        <w:rPr>
          <w:rFonts w:ascii="Century Gothic" w:hAnsi="Century Gothic"/>
        </w:rPr>
      </w:pPr>
    </w:p>
    <w:p w14:paraId="07F023C8" w14:textId="4A01DA44" w:rsidR="006A79BC" w:rsidRPr="002F5932" w:rsidRDefault="4385E8FB" w:rsidP="00F606C3">
      <w:pPr>
        <w:jc w:val="both"/>
        <w:rPr>
          <w:rFonts w:ascii="Century Gothic" w:hAnsi="Century Gothic"/>
          <w:sz w:val="22"/>
          <w:szCs w:val="22"/>
        </w:rPr>
      </w:pPr>
      <w:r w:rsidRPr="002F5932">
        <w:rPr>
          <w:rFonts w:ascii="Century Gothic" w:hAnsi="Century Gothic"/>
          <w:sz w:val="22"/>
          <w:szCs w:val="22"/>
        </w:rPr>
        <w:t>I</w:t>
      </w:r>
      <w:r w:rsidR="0C9D1C65" w:rsidRPr="002F5932">
        <w:rPr>
          <w:rFonts w:ascii="Century Gothic" w:hAnsi="Century Gothic"/>
          <w:sz w:val="22"/>
          <w:szCs w:val="22"/>
        </w:rPr>
        <w:t xml:space="preserve"> confirm that I have read the Job Description/Person Specification</w:t>
      </w:r>
      <w:r w:rsidR="00E32493" w:rsidRPr="002F5932">
        <w:rPr>
          <w:rFonts w:ascii="Century Gothic" w:hAnsi="Century Gothic"/>
          <w:sz w:val="22"/>
          <w:szCs w:val="22"/>
        </w:rPr>
        <w:t>,</w:t>
      </w:r>
      <w:r w:rsidR="0C9D1C65" w:rsidRPr="002F5932">
        <w:rPr>
          <w:rFonts w:ascii="Century Gothic" w:hAnsi="Century Gothic"/>
          <w:sz w:val="22"/>
          <w:szCs w:val="22"/>
        </w:rPr>
        <w:t xml:space="preserve"> and the duties contained therein and accept the conditions of this role.</w:t>
      </w:r>
    </w:p>
    <w:p w14:paraId="162D4184" w14:textId="3416102F" w:rsidR="10BFDFAE" w:rsidRPr="002F5932" w:rsidRDefault="10BFDFAE" w:rsidP="10BFDFAE">
      <w:pPr>
        <w:rPr>
          <w:rFonts w:ascii="Century Gothic" w:hAnsi="Century Gothic"/>
          <w:sz w:val="22"/>
          <w:szCs w:val="22"/>
        </w:rPr>
      </w:pPr>
    </w:p>
    <w:p w14:paraId="3C7377D1" w14:textId="1B4050D8" w:rsidR="0C9D1C65" w:rsidRPr="002F5932" w:rsidRDefault="0C9D1C65" w:rsidP="10BFDFAE">
      <w:pPr>
        <w:rPr>
          <w:rFonts w:ascii="Century Gothic" w:hAnsi="Century Gothic"/>
          <w:b/>
          <w:bCs/>
          <w:sz w:val="22"/>
          <w:szCs w:val="22"/>
        </w:rPr>
      </w:pPr>
      <w:r w:rsidRPr="002F5932">
        <w:rPr>
          <w:rFonts w:ascii="Century Gothic" w:hAnsi="Century Gothic"/>
          <w:b/>
          <w:bCs/>
          <w:sz w:val="22"/>
          <w:szCs w:val="22"/>
        </w:rPr>
        <w:t xml:space="preserve">NAME: </w:t>
      </w:r>
      <w:r w:rsidRPr="002F5932">
        <w:rPr>
          <w:rFonts w:ascii="Century Gothic" w:hAnsi="Century Gothic"/>
          <w:sz w:val="22"/>
          <w:szCs w:val="22"/>
        </w:rPr>
        <w:tab/>
      </w:r>
      <w:r w:rsidRPr="002F5932">
        <w:rPr>
          <w:rFonts w:ascii="Century Gothic" w:hAnsi="Century Gothic"/>
          <w:sz w:val="22"/>
          <w:szCs w:val="22"/>
        </w:rPr>
        <w:tab/>
      </w:r>
      <w:r w:rsidRPr="002F5932">
        <w:rPr>
          <w:rFonts w:ascii="Century Gothic" w:hAnsi="Century Gothic"/>
          <w:b/>
          <w:bCs/>
          <w:sz w:val="22"/>
          <w:szCs w:val="22"/>
        </w:rPr>
        <w:t xml:space="preserve"> </w:t>
      </w:r>
      <w:r w:rsidR="001C0B50" w:rsidRPr="002F5932">
        <w:rPr>
          <w:rFonts w:ascii="Century Gothic" w:hAnsi="Century Gothic"/>
          <w:b/>
          <w:bCs/>
          <w:sz w:val="22"/>
          <w:szCs w:val="22"/>
        </w:rPr>
        <w:tab/>
      </w:r>
      <w:r w:rsidRPr="002F5932">
        <w:rPr>
          <w:rFonts w:ascii="Century Gothic" w:hAnsi="Century Gothic"/>
          <w:b/>
          <w:bCs/>
          <w:sz w:val="22"/>
          <w:szCs w:val="22"/>
        </w:rPr>
        <w:t xml:space="preserve">SIGNATURE: </w:t>
      </w:r>
      <w:r w:rsidRPr="002F5932">
        <w:rPr>
          <w:rFonts w:ascii="Century Gothic" w:hAnsi="Century Gothic"/>
          <w:sz w:val="22"/>
          <w:szCs w:val="22"/>
        </w:rPr>
        <w:tab/>
      </w:r>
      <w:r w:rsidRPr="002F5932">
        <w:rPr>
          <w:rFonts w:ascii="Century Gothic" w:hAnsi="Century Gothic"/>
          <w:sz w:val="22"/>
          <w:szCs w:val="22"/>
        </w:rPr>
        <w:tab/>
      </w:r>
      <w:r w:rsidRPr="002F5932">
        <w:rPr>
          <w:rFonts w:ascii="Century Gothic" w:hAnsi="Century Gothic"/>
          <w:sz w:val="22"/>
          <w:szCs w:val="22"/>
        </w:rPr>
        <w:tab/>
      </w:r>
      <w:r w:rsidRPr="002F5932">
        <w:rPr>
          <w:rFonts w:ascii="Century Gothic" w:hAnsi="Century Gothic"/>
          <w:sz w:val="22"/>
          <w:szCs w:val="22"/>
        </w:rPr>
        <w:tab/>
      </w:r>
      <w:r w:rsidRPr="002F5932">
        <w:rPr>
          <w:rFonts w:ascii="Century Gothic" w:hAnsi="Century Gothic"/>
          <w:b/>
          <w:bCs/>
          <w:sz w:val="22"/>
          <w:szCs w:val="22"/>
        </w:rPr>
        <w:t xml:space="preserve"> </w:t>
      </w:r>
      <w:r w:rsidRPr="002F5932">
        <w:rPr>
          <w:rFonts w:ascii="Century Gothic" w:hAnsi="Century Gothic"/>
          <w:sz w:val="22"/>
          <w:szCs w:val="22"/>
        </w:rPr>
        <w:tab/>
      </w:r>
      <w:r w:rsidRPr="002F5932">
        <w:rPr>
          <w:rFonts w:ascii="Century Gothic" w:hAnsi="Century Gothic"/>
          <w:b/>
          <w:bCs/>
          <w:sz w:val="22"/>
          <w:szCs w:val="22"/>
        </w:rPr>
        <w:t xml:space="preserve">DATE: </w:t>
      </w:r>
    </w:p>
    <w:sectPr w:rsidR="0C9D1C65" w:rsidRPr="002F5932" w:rsidSect="005E78C8">
      <w:footerReference w:type="default" r:id="rId12"/>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0D605" w14:textId="77777777" w:rsidR="005D5032" w:rsidRDefault="005D5032">
      <w:r>
        <w:separator/>
      </w:r>
    </w:p>
  </w:endnote>
  <w:endnote w:type="continuationSeparator" w:id="0">
    <w:p w14:paraId="645242AE" w14:textId="77777777" w:rsidR="005D5032" w:rsidRDefault="005D5032">
      <w:r>
        <w:continuationSeparator/>
      </w:r>
    </w:p>
  </w:endnote>
  <w:endnote w:type="continuationNotice" w:id="1">
    <w:p w14:paraId="01ACF5FA" w14:textId="77777777" w:rsidR="005D5032" w:rsidRDefault="005D5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FH Houschka Medium">
    <w:altName w:val="Calibri"/>
    <w:panose1 w:val="020B0603050000020003"/>
    <w:charset w:val="00"/>
    <w:family w:val="swiss"/>
    <w:notTrueType/>
    <w:pitch w:val="variable"/>
    <w:sig w:usb0="8000002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H Houschka Bold">
    <w:altName w:val="Calibri"/>
    <w:panose1 w:val="020B0803050000020003"/>
    <w:charset w:val="00"/>
    <w:family w:val="swiss"/>
    <w:notTrueType/>
    <w:pitch w:val="variable"/>
    <w:sig w:usb0="8000002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0F82" w14:textId="2B42C16A" w:rsidR="00AE7041" w:rsidRPr="00483EC7" w:rsidRDefault="00AE7041">
    <w:pPr>
      <w:pStyle w:val="Footer"/>
      <w:rPr>
        <w:rFonts w:ascii="Century Gothic" w:hAnsi="Century Gothic"/>
      </w:rPr>
    </w:pPr>
    <w:r w:rsidRPr="00483EC7">
      <w:rPr>
        <w:rFonts w:ascii="Century Gothic" w:hAnsi="Century Gothic"/>
      </w:rPr>
      <w:t xml:space="preserve">JOB </w:t>
    </w:r>
    <w:proofErr w:type="gramStart"/>
    <w:r w:rsidRPr="00483EC7">
      <w:rPr>
        <w:rFonts w:ascii="Century Gothic" w:hAnsi="Century Gothic"/>
      </w:rPr>
      <w:t>TITLE  DD</w:t>
    </w:r>
    <w:proofErr w:type="gramEnd"/>
    <w:r w:rsidRPr="00483EC7">
      <w:rPr>
        <w:rFonts w:ascii="Century Gothic" w:hAnsi="Century Gothic"/>
      </w:rPr>
      <w:t>/MM/YY</w:t>
    </w:r>
    <w:r w:rsidR="002362E7" w:rsidRPr="00483EC7">
      <w:rPr>
        <w:rFonts w:ascii="Century Gothic" w:hAnsi="Century Gothic"/>
      </w:rPr>
      <w:t xml:space="preserve">  </w:t>
    </w:r>
  </w:p>
  <w:p w14:paraId="74869460" w14:textId="77777777" w:rsidR="00AE7041" w:rsidRDefault="00AE7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AA2E0" w14:textId="77777777" w:rsidR="005D5032" w:rsidRDefault="005D5032">
      <w:r>
        <w:separator/>
      </w:r>
    </w:p>
  </w:footnote>
  <w:footnote w:type="continuationSeparator" w:id="0">
    <w:p w14:paraId="39E4B2C2" w14:textId="77777777" w:rsidR="005D5032" w:rsidRDefault="005D5032">
      <w:r>
        <w:continuationSeparator/>
      </w:r>
    </w:p>
  </w:footnote>
  <w:footnote w:type="continuationNotice" w:id="1">
    <w:p w14:paraId="4C7DB149" w14:textId="77777777" w:rsidR="005D5032" w:rsidRDefault="005D50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B7E"/>
    <w:multiLevelType w:val="hybridMultilevel"/>
    <w:tmpl w:val="F77852DE"/>
    <w:lvl w:ilvl="0" w:tplc="9FFAB62A">
      <w:numFmt w:val="bullet"/>
      <w:lvlText w:val="-"/>
      <w:lvlJc w:val="left"/>
      <w:pPr>
        <w:ind w:left="720" w:hanging="360"/>
      </w:pPr>
      <w:rPr>
        <w:rFonts w:ascii="SFH Houschka Medium" w:eastAsia="Times New Roman" w:hAnsi="SFH Houschka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20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664DD"/>
    <w:multiLevelType w:val="hybridMultilevel"/>
    <w:tmpl w:val="6CAEBAAC"/>
    <w:lvl w:ilvl="0" w:tplc="B51CA260">
      <w:start w:val="1"/>
      <w:numFmt w:val="decimal"/>
      <w:lvlText w:val="%1."/>
      <w:lvlJc w:val="left"/>
      <w:pPr>
        <w:tabs>
          <w:tab w:val="num" w:pos="794"/>
        </w:tabs>
        <w:ind w:left="794" w:hanging="434"/>
      </w:pPr>
      <w:rPr>
        <w:rFonts w:hint="default"/>
      </w:rPr>
    </w:lvl>
    <w:lvl w:ilvl="1" w:tplc="CBD8BA00" w:tentative="1">
      <w:start w:val="1"/>
      <w:numFmt w:val="lowerLetter"/>
      <w:lvlText w:val="%2."/>
      <w:lvlJc w:val="left"/>
      <w:pPr>
        <w:tabs>
          <w:tab w:val="num" w:pos="1440"/>
        </w:tabs>
        <w:ind w:left="1440" w:hanging="360"/>
      </w:pPr>
    </w:lvl>
    <w:lvl w:ilvl="2" w:tplc="43C2C0AE" w:tentative="1">
      <w:start w:val="1"/>
      <w:numFmt w:val="lowerRoman"/>
      <w:lvlText w:val="%3."/>
      <w:lvlJc w:val="right"/>
      <w:pPr>
        <w:tabs>
          <w:tab w:val="num" w:pos="2160"/>
        </w:tabs>
        <w:ind w:left="2160" w:hanging="180"/>
      </w:pPr>
    </w:lvl>
    <w:lvl w:ilvl="3" w:tplc="5AF6F42E">
      <w:start w:val="1"/>
      <w:numFmt w:val="decimal"/>
      <w:lvlText w:val="%4."/>
      <w:lvlJc w:val="left"/>
      <w:pPr>
        <w:tabs>
          <w:tab w:val="num" w:pos="2880"/>
        </w:tabs>
        <w:ind w:left="2880" w:hanging="360"/>
      </w:pPr>
      <w:rPr>
        <w:rFonts w:hint="default"/>
      </w:rPr>
    </w:lvl>
    <w:lvl w:ilvl="4" w:tplc="19B801C2" w:tentative="1">
      <w:start w:val="1"/>
      <w:numFmt w:val="lowerLetter"/>
      <w:lvlText w:val="%5."/>
      <w:lvlJc w:val="left"/>
      <w:pPr>
        <w:tabs>
          <w:tab w:val="num" w:pos="3600"/>
        </w:tabs>
        <w:ind w:left="3600" w:hanging="360"/>
      </w:pPr>
    </w:lvl>
    <w:lvl w:ilvl="5" w:tplc="E8C69490" w:tentative="1">
      <w:start w:val="1"/>
      <w:numFmt w:val="lowerRoman"/>
      <w:lvlText w:val="%6."/>
      <w:lvlJc w:val="right"/>
      <w:pPr>
        <w:tabs>
          <w:tab w:val="num" w:pos="4320"/>
        </w:tabs>
        <w:ind w:left="4320" w:hanging="180"/>
      </w:pPr>
    </w:lvl>
    <w:lvl w:ilvl="6" w:tplc="CC36E424" w:tentative="1">
      <w:start w:val="1"/>
      <w:numFmt w:val="decimal"/>
      <w:lvlText w:val="%7."/>
      <w:lvlJc w:val="left"/>
      <w:pPr>
        <w:tabs>
          <w:tab w:val="num" w:pos="5040"/>
        </w:tabs>
        <w:ind w:left="5040" w:hanging="360"/>
      </w:pPr>
    </w:lvl>
    <w:lvl w:ilvl="7" w:tplc="E12AB756" w:tentative="1">
      <w:start w:val="1"/>
      <w:numFmt w:val="lowerLetter"/>
      <w:lvlText w:val="%8."/>
      <w:lvlJc w:val="left"/>
      <w:pPr>
        <w:tabs>
          <w:tab w:val="num" w:pos="5760"/>
        </w:tabs>
        <w:ind w:left="5760" w:hanging="360"/>
      </w:pPr>
    </w:lvl>
    <w:lvl w:ilvl="8" w:tplc="10A015B2" w:tentative="1">
      <w:start w:val="1"/>
      <w:numFmt w:val="lowerRoman"/>
      <w:lvlText w:val="%9."/>
      <w:lvlJc w:val="right"/>
      <w:pPr>
        <w:tabs>
          <w:tab w:val="num" w:pos="6480"/>
        </w:tabs>
        <w:ind w:left="6480" w:hanging="180"/>
      </w:pPr>
    </w:lvl>
  </w:abstractNum>
  <w:abstractNum w:abstractNumId="3" w15:restartNumberingAfterBreak="0">
    <w:nsid w:val="0A0F22E5"/>
    <w:multiLevelType w:val="hybridMultilevel"/>
    <w:tmpl w:val="DC76447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0D41236F"/>
    <w:multiLevelType w:val="hybridMultilevel"/>
    <w:tmpl w:val="3CCC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33CE8"/>
    <w:multiLevelType w:val="hybridMultilevel"/>
    <w:tmpl w:val="C5CC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F2F32"/>
    <w:multiLevelType w:val="hybridMultilevel"/>
    <w:tmpl w:val="857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863CF"/>
    <w:multiLevelType w:val="hybridMultilevel"/>
    <w:tmpl w:val="87F8D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BF22017"/>
    <w:multiLevelType w:val="hybridMultilevel"/>
    <w:tmpl w:val="A934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67C5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BBB2D2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DE40F9E"/>
    <w:multiLevelType w:val="hybridMultilevel"/>
    <w:tmpl w:val="02E8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2251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43C22923"/>
    <w:multiLevelType w:val="hybridMultilevel"/>
    <w:tmpl w:val="9F622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605B5D"/>
    <w:multiLevelType w:val="hybridMultilevel"/>
    <w:tmpl w:val="93943B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7F6A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FF76E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C0237E2"/>
    <w:multiLevelType w:val="multilevel"/>
    <w:tmpl w:val="368CE894"/>
    <w:lvl w:ilvl="0">
      <w:start w:val="1"/>
      <w:numFmt w:val="decimal"/>
      <w:lvlText w:val="%1"/>
      <w:lvlJc w:val="left"/>
      <w:pPr>
        <w:ind w:left="360" w:hanging="360"/>
      </w:pPr>
      <w:rPr>
        <w:rFonts w:ascii="SFH Houschka Bold" w:hAnsi="SFH Houschka Bold" w:hint="default"/>
      </w:rPr>
    </w:lvl>
    <w:lvl w:ilvl="1">
      <w:start w:val="1"/>
      <w:numFmt w:val="decimal"/>
      <w:lvlText w:val="%1.%2"/>
      <w:lvlJc w:val="left"/>
      <w:pPr>
        <w:ind w:left="670" w:hanging="720"/>
      </w:pPr>
      <w:rPr>
        <w:rFonts w:hint="default"/>
      </w:rPr>
    </w:lvl>
    <w:lvl w:ilvl="2">
      <w:start w:val="1"/>
      <w:numFmt w:val="decimal"/>
      <w:lvlText w:val="%1.%2.%3"/>
      <w:lvlJc w:val="left"/>
      <w:pPr>
        <w:ind w:left="620" w:hanging="720"/>
      </w:pPr>
      <w:rPr>
        <w:rFonts w:hint="default"/>
      </w:rPr>
    </w:lvl>
    <w:lvl w:ilvl="3">
      <w:start w:val="1"/>
      <w:numFmt w:val="decimal"/>
      <w:lvlText w:val="%1.%2.%3.%4"/>
      <w:lvlJc w:val="left"/>
      <w:pPr>
        <w:ind w:left="930" w:hanging="1080"/>
      </w:pPr>
      <w:rPr>
        <w:rFonts w:hint="default"/>
      </w:rPr>
    </w:lvl>
    <w:lvl w:ilvl="4">
      <w:start w:val="1"/>
      <w:numFmt w:val="decimal"/>
      <w:lvlText w:val="%1.%2.%3.%4.%5"/>
      <w:lvlJc w:val="left"/>
      <w:pPr>
        <w:ind w:left="880" w:hanging="1080"/>
      </w:pPr>
      <w:rPr>
        <w:rFonts w:hint="default"/>
      </w:rPr>
    </w:lvl>
    <w:lvl w:ilvl="5">
      <w:start w:val="1"/>
      <w:numFmt w:val="decimal"/>
      <w:lvlText w:val="%1.%2.%3.%4.%5.%6"/>
      <w:lvlJc w:val="left"/>
      <w:pPr>
        <w:ind w:left="1190" w:hanging="1440"/>
      </w:pPr>
      <w:rPr>
        <w:rFonts w:hint="default"/>
      </w:rPr>
    </w:lvl>
    <w:lvl w:ilvl="6">
      <w:start w:val="1"/>
      <w:numFmt w:val="decimal"/>
      <w:lvlText w:val="%1.%2.%3.%4.%5.%6.%7"/>
      <w:lvlJc w:val="left"/>
      <w:pPr>
        <w:ind w:left="1500" w:hanging="1800"/>
      </w:pPr>
      <w:rPr>
        <w:rFonts w:hint="default"/>
      </w:rPr>
    </w:lvl>
    <w:lvl w:ilvl="7">
      <w:start w:val="1"/>
      <w:numFmt w:val="decimal"/>
      <w:lvlText w:val="%1.%2.%3.%4.%5.%6.%7.%8"/>
      <w:lvlJc w:val="left"/>
      <w:pPr>
        <w:ind w:left="1450" w:hanging="1800"/>
      </w:pPr>
      <w:rPr>
        <w:rFonts w:hint="default"/>
      </w:rPr>
    </w:lvl>
    <w:lvl w:ilvl="8">
      <w:start w:val="1"/>
      <w:numFmt w:val="decimal"/>
      <w:lvlText w:val="%1.%2.%3.%4.%5.%6.%7.%8.%9"/>
      <w:lvlJc w:val="left"/>
      <w:pPr>
        <w:ind w:left="1760" w:hanging="2160"/>
      </w:pPr>
      <w:rPr>
        <w:rFonts w:hint="default"/>
      </w:rPr>
    </w:lvl>
  </w:abstractNum>
  <w:abstractNum w:abstractNumId="18" w15:restartNumberingAfterBreak="0">
    <w:nsid w:val="4EF565A6"/>
    <w:multiLevelType w:val="hybridMultilevel"/>
    <w:tmpl w:val="B62E7394"/>
    <w:lvl w:ilvl="0" w:tplc="8932C76E">
      <w:start w:val="1"/>
      <w:numFmt w:val="decimal"/>
      <w:lvlText w:val="%1."/>
      <w:lvlJc w:val="left"/>
      <w:pPr>
        <w:tabs>
          <w:tab w:val="num" w:pos="720"/>
        </w:tabs>
        <w:ind w:left="720" w:hanging="360"/>
      </w:pPr>
    </w:lvl>
    <w:lvl w:ilvl="1" w:tplc="500A0232" w:tentative="1">
      <w:start w:val="1"/>
      <w:numFmt w:val="lowerLetter"/>
      <w:lvlText w:val="%2."/>
      <w:lvlJc w:val="left"/>
      <w:pPr>
        <w:tabs>
          <w:tab w:val="num" w:pos="1440"/>
        </w:tabs>
        <w:ind w:left="1440" w:hanging="360"/>
      </w:pPr>
    </w:lvl>
    <w:lvl w:ilvl="2" w:tplc="7E1A3A10" w:tentative="1">
      <w:start w:val="1"/>
      <w:numFmt w:val="lowerRoman"/>
      <w:lvlText w:val="%3."/>
      <w:lvlJc w:val="right"/>
      <w:pPr>
        <w:tabs>
          <w:tab w:val="num" w:pos="2160"/>
        </w:tabs>
        <w:ind w:left="2160" w:hanging="180"/>
      </w:pPr>
    </w:lvl>
    <w:lvl w:ilvl="3" w:tplc="D680899A" w:tentative="1">
      <w:start w:val="1"/>
      <w:numFmt w:val="decimal"/>
      <w:lvlText w:val="%4."/>
      <w:lvlJc w:val="left"/>
      <w:pPr>
        <w:tabs>
          <w:tab w:val="num" w:pos="2880"/>
        </w:tabs>
        <w:ind w:left="2880" w:hanging="360"/>
      </w:pPr>
    </w:lvl>
    <w:lvl w:ilvl="4" w:tplc="522E248A" w:tentative="1">
      <w:start w:val="1"/>
      <w:numFmt w:val="lowerLetter"/>
      <w:lvlText w:val="%5."/>
      <w:lvlJc w:val="left"/>
      <w:pPr>
        <w:tabs>
          <w:tab w:val="num" w:pos="3600"/>
        </w:tabs>
        <w:ind w:left="3600" w:hanging="360"/>
      </w:pPr>
    </w:lvl>
    <w:lvl w:ilvl="5" w:tplc="1AE04DCA" w:tentative="1">
      <w:start w:val="1"/>
      <w:numFmt w:val="lowerRoman"/>
      <w:lvlText w:val="%6."/>
      <w:lvlJc w:val="right"/>
      <w:pPr>
        <w:tabs>
          <w:tab w:val="num" w:pos="4320"/>
        </w:tabs>
        <w:ind w:left="4320" w:hanging="180"/>
      </w:pPr>
    </w:lvl>
    <w:lvl w:ilvl="6" w:tplc="A1F24D80" w:tentative="1">
      <w:start w:val="1"/>
      <w:numFmt w:val="decimal"/>
      <w:lvlText w:val="%7."/>
      <w:lvlJc w:val="left"/>
      <w:pPr>
        <w:tabs>
          <w:tab w:val="num" w:pos="5040"/>
        </w:tabs>
        <w:ind w:left="5040" w:hanging="360"/>
      </w:pPr>
    </w:lvl>
    <w:lvl w:ilvl="7" w:tplc="787E0564" w:tentative="1">
      <w:start w:val="1"/>
      <w:numFmt w:val="lowerLetter"/>
      <w:lvlText w:val="%8."/>
      <w:lvlJc w:val="left"/>
      <w:pPr>
        <w:tabs>
          <w:tab w:val="num" w:pos="5760"/>
        </w:tabs>
        <w:ind w:left="5760" w:hanging="360"/>
      </w:pPr>
    </w:lvl>
    <w:lvl w:ilvl="8" w:tplc="41D05244" w:tentative="1">
      <w:start w:val="1"/>
      <w:numFmt w:val="lowerRoman"/>
      <w:lvlText w:val="%9."/>
      <w:lvlJc w:val="right"/>
      <w:pPr>
        <w:tabs>
          <w:tab w:val="num" w:pos="6480"/>
        </w:tabs>
        <w:ind w:left="6480" w:hanging="180"/>
      </w:pPr>
    </w:lvl>
  </w:abstractNum>
  <w:abstractNum w:abstractNumId="19" w15:restartNumberingAfterBreak="0">
    <w:nsid w:val="503A0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A15E16"/>
    <w:multiLevelType w:val="hybridMultilevel"/>
    <w:tmpl w:val="8348C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8021B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89A4869"/>
    <w:multiLevelType w:val="hybridMultilevel"/>
    <w:tmpl w:val="75C0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D05A2"/>
    <w:multiLevelType w:val="singleLevel"/>
    <w:tmpl w:val="09623A74"/>
    <w:lvl w:ilvl="0">
      <w:start w:val="1"/>
      <w:numFmt w:val="bullet"/>
      <w:lvlText w:val=""/>
      <w:lvlJc w:val="left"/>
      <w:pPr>
        <w:tabs>
          <w:tab w:val="num" w:pos="360"/>
        </w:tabs>
        <w:ind w:left="360" w:hanging="360"/>
      </w:pPr>
      <w:rPr>
        <w:rFonts w:ascii="Wingdings" w:hAnsi="Wingdings" w:hint="default"/>
        <w:sz w:val="36"/>
      </w:rPr>
    </w:lvl>
  </w:abstractNum>
  <w:abstractNum w:abstractNumId="24" w15:restartNumberingAfterBreak="0">
    <w:nsid w:val="5B50521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E8C6E1C"/>
    <w:multiLevelType w:val="hybridMultilevel"/>
    <w:tmpl w:val="D8D86BF4"/>
    <w:lvl w:ilvl="0" w:tplc="BD3C3AFE">
      <w:start w:val="1"/>
      <w:numFmt w:val="decimal"/>
      <w:lvlText w:val="%1."/>
      <w:lvlJc w:val="left"/>
      <w:pPr>
        <w:tabs>
          <w:tab w:val="num" w:pos="720"/>
        </w:tabs>
        <w:ind w:left="720" w:hanging="360"/>
      </w:pPr>
    </w:lvl>
    <w:lvl w:ilvl="1" w:tplc="86E0D986" w:tentative="1">
      <w:start w:val="1"/>
      <w:numFmt w:val="lowerLetter"/>
      <w:lvlText w:val="%2."/>
      <w:lvlJc w:val="left"/>
      <w:pPr>
        <w:tabs>
          <w:tab w:val="num" w:pos="1440"/>
        </w:tabs>
        <w:ind w:left="1440" w:hanging="360"/>
      </w:pPr>
    </w:lvl>
    <w:lvl w:ilvl="2" w:tplc="6B949DE6" w:tentative="1">
      <w:start w:val="1"/>
      <w:numFmt w:val="lowerRoman"/>
      <w:lvlText w:val="%3."/>
      <w:lvlJc w:val="right"/>
      <w:pPr>
        <w:tabs>
          <w:tab w:val="num" w:pos="2160"/>
        </w:tabs>
        <w:ind w:left="2160" w:hanging="180"/>
      </w:pPr>
    </w:lvl>
    <w:lvl w:ilvl="3" w:tplc="2690D5A0" w:tentative="1">
      <w:start w:val="1"/>
      <w:numFmt w:val="decimal"/>
      <w:lvlText w:val="%4."/>
      <w:lvlJc w:val="left"/>
      <w:pPr>
        <w:tabs>
          <w:tab w:val="num" w:pos="2880"/>
        </w:tabs>
        <w:ind w:left="2880" w:hanging="360"/>
      </w:pPr>
    </w:lvl>
    <w:lvl w:ilvl="4" w:tplc="13F2741C" w:tentative="1">
      <w:start w:val="1"/>
      <w:numFmt w:val="lowerLetter"/>
      <w:lvlText w:val="%5."/>
      <w:lvlJc w:val="left"/>
      <w:pPr>
        <w:tabs>
          <w:tab w:val="num" w:pos="3600"/>
        </w:tabs>
        <w:ind w:left="3600" w:hanging="360"/>
      </w:pPr>
    </w:lvl>
    <w:lvl w:ilvl="5" w:tplc="E8AE13D8" w:tentative="1">
      <w:start w:val="1"/>
      <w:numFmt w:val="lowerRoman"/>
      <w:lvlText w:val="%6."/>
      <w:lvlJc w:val="right"/>
      <w:pPr>
        <w:tabs>
          <w:tab w:val="num" w:pos="4320"/>
        </w:tabs>
        <w:ind w:left="4320" w:hanging="180"/>
      </w:pPr>
    </w:lvl>
    <w:lvl w:ilvl="6" w:tplc="B37A05FA" w:tentative="1">
      <w:start w:val="1"/>
      <w:numFmt w:val="decimal"/>
      <w:lvlText w:val="%7."/>
      <w:lvlJc w:val="left"/>
      <w:pPr>
        <w:tabs>
          <w:tab w:val="num" w:pos="5040"/>
        </w:tabs>
        <w:ind w:left="5040" w:hanging="360"/>
      </w:pPr>
    </w:lvl>
    <w:lvl w:ilvl="7" w:tplc="90FA6120" w:tentative="1">
      <w:start w:val="1"/>
      <w:numFmt w:val="lowerLetter"/>
      <w:lvlText w:val="%8."/>
      <w:lvlJc w:val="left"/>
      <w:pPr>
        <w:tabs>
          <w:tab w:val="num" w:pos="5760"/>
        </w:tabs>
        <w:ind w:left="5760" w:hanging="360"/>
      </w:pPr>
    </w:lvl>
    <w:lvl w:ilvl="8" w:tplc="976A50F2" w:tentative="1">
      <w:start w:val="1"/>
      <w:numFmt w:val="lowerRoman"/>
      <w:lvlText w:val="%9."/>
      <w:lvlJc w:val="right"/>
      <w:pPr>
        <w:tabs>
          <w:tab w:val="num" w:pos="6480"/>
        </w:tabs>
        <w:ind w:left="6480" w:hanging="180"/>
      </w:pPr>
    </w:lvl>
  </w:abstractNum>
  <w:abstractNum w:abstractNumId="26" w15:restartNumberingAfterBreak="0">
    <w:nsid w:val="604219E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05B427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42C2DFD"/>
    <w:multiLevelType w:val="hybridMultilevel"/>
    <w:tmpl w:val="DE96B33E"/>
    <w:lvl w:ilvl="0" w:tplc="898C51F8">
      <w:start w:val="1"/>
      <w:numFmt w:val="decimal"/>
      <w:lvlText w:val="%1."/>
      <w:lvlJc w:val="left"/>
      <w:pPr>
        <w:tabs>
          <w:tab w:val="num" w:pos="720"/>
        </w:tabs>
        <w:ind w:left="720" w:hanging="360"/>
      </w:pPr>
    </w:lvl>
    <w:lvl w:ilvl="1" w:tplc="0FF2F1F4" w:tentative="1">
      <w:start w:val="1"/>
      <w:numFmt w:val="lowerLetter"/>
      <w:lvlText w:val="%2."/>
      <w:lvlJc w:val="left"/>
      <w:pPr>
        <w:tabs>
          <w:tab w:val="num" w:pos="1440"/>
        </w:tabs>
        <w:ind w:left="1440" w:hanging="360"/>
      </w:pPr>
    </w:lvl>
    <w:lvl w:ilvl="2" w:tplc="B18A9E74" w:tentative="1">
      <w:start w:val="1"/>
      <w:numFmt w:val="lowerRoman"/>
      <w:lvlText w:val="%3."/>
      <w:lvlJc w:val="right"/>
      <w:pPr>
        <w:tabs>
          <w:tab w:val="num" w:pos="2160"/>
        </w:tabs>
        <w:ind w:left="2160" w:hanging="180"/>
      </w:pPr>
    </w:lvl>
    <w:lvl w:ilvl="3" w:tplc="5CB02E0E" w:tentative="1">
      <w:start w:val="1"/>
      <w:numFmt w:val="decimal"/>
      <w:lvlText w:val="%4."/>
      <w:lvlJc w:val="left"/>
      <w:pPr>
        <w:tabs>
          <w:tab w:val="num" w:pos="2880"/>
        </w:tabs>
        <w:ind w:left="2880" w:hanging="360"/>
      </w:pPr>
    </w:lvl>
    <w:lvl w:ilvl="4" w:tplc="13CA77B6" w:tentative="1">
      <w:start w:val="1"/>
      <w:numFmt w:val="lowerLetter"/>
      <w:lvlText w:val="%5."/>
      <w:lvlJc w:val="left"/>
      <w:pPr>
        <w:tabs>
          <w:tab w:val="num" w:pos="3600"/>
        </w:tabs>
        <w:ind w:left="3600" w:hanging="360"/>
      </w:pPr>
    </w:lvl>
    <w:lvl w:ilvl="5" w:tplc="0D885B64" w:tentative="1">
      <w:start w:val="1"/>
      <w:numFmt w:val="lowerRoman"/>
      <w:lvlText w:val="%6."/>
      <w:lvlJc w:val="right"/>
      <w:pPr>
        <w:tabs>
          <w:tab w:val="num" w:pos="4320"/>
        </w:tabs>
        <w:ind w:left="4320" w:hanging="180"/>
      </w:pPr>
    </w:lvl>
    <w:lvl w:ilvl="6" w:tplc="9D3C888C" w:tentative="1">
      <w:start w:val="1"/>
      <w:numFmt w:val="decimal"/>
      <w:lvlText w:val="%7."/>
      <w:lvlJc w:val="left"/>
      <w:pPr>
        <w:tabs>
          <w:tab w:val="num" w:pos="5040"/>
        </w:tabs>
        <w:ind w:left="5040" w:hanging="360"/>
      </w:pPr>
    </w:lvl>
    <w:lvl w:ilvl="7" w:tplc="EE804428" w:tentative="1">
      <w:start w:val="1"/>
      <w:numFmt w:val="lowerLetter"/>
      <w:lvlText w:val="%8."/>
      <w:lvlJc w:val="left"/>
      <w:pPr>
        <w:tabs>
          <w:tab w:val="num" w:pos="5760"/>
        </w:tabs>
        <w:ind w:left="5760" w:hanging="360"/>
      </w:pPr>
    </w:lvl>
    <w:lvl w:ilvl="8" w:tplc="0A70AE96" w:tentative="1">
      <w:start w:val="1"/>
      <w:numFmt w:val="lowerRoman"/>
      <w:lvlText w:val="%9."/>
      <w:lvlJc w:val="right"/>
      <w:pPr>
        <w:tabs>
          <w:tab w:val="num" w:pos="6480"/>
        </w:tabs>
        <w:ind w:left="6480" w:hanging="180"/>
      </w:pPr>
    </w:lvl>
  </w:abstractNum>
  <w:abstractNum w:abstractNumId="29" w15:restartNumberingAfterBreak="0">
    <w:nsid w:val="64805210"/>
    <w:multiLevelType w:val="hybridMultilevel"/>
    <w:tmpl w:val="F7E2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CF5CAA"/>
    <w:multiLevelType w:val="hybridMultilevel"/>
    <w:tmpl w:val="7B04F020"/>
    <w:lvl w:ilvl="0" w:tplc="8FBEE2F6">
      <w:start w:val="1"/>
      <w:numFmt w:val="decimal"/>
      <w:lvlText w:val="%1."/>
      <w:lvlJc w:val="left"/>
      <w:pPr>
        <w:tabs>
          <w:tab w:val="num" w:pos="720"/>
        </w:tabs>
        <w:ind w:left="720" w:hanging="360"/>
      </w:pPr>
    </w:lvl>
    <w:lvl w:ilvl="1" w:tplc="746A6B28" w:tentative="1">
      <w:start w:val="1"/>
      <w:numFmt w:val="lowerLetter"/>
      <w:lvlText w:val="%2."/>
      <w:lvlJc w:val="left"/>
      <w:pPr>
        <w:tabs>
          <w:tab w:val="num" w:pos="1440"/>
        </w:tabs>
        <w:ind w:left="1440" w:hanging="360"/>
      </w:pPr>
    </w:lvl>
    <w:lvl w:ilvl="2" w:tplc="3E06C332" w:tentative="1">
      <w:start w:val="1"/>
      <w:numFmt w:val="lowerRoman"/>
      <w:lvlText w:val="%3."/>
      <w:lvlJc w:val="right"/>
      <w:pPr>
        <w:tabs>
          <w:tab w:val="num" w:pos="2160"/>
        </w:tabs>
        <w:ind w:left="2160" w:hanging="180"/>
      </w:pPr>
    </w:lvl>
    <w:lvl w:ilvl="3" w:tplc="FE163462" w:tentative="1">
      <w:start w:val="1"/>
      <w:numFmt w:val="decimal"/>
      <w:lvlText w:val="%4."/>
      <w:lvlJc w:val="left"/>
      <w:pPr>
        <w:tabs>
          <w:tab w:val="num" w:pos="2880"/>
        </w:tabs>
        <w:ind w:left="2880" w:hanging="360"/>
      </w:pPr>
    </w:lvl>
    <w:lvl w:ilvl="4" w:tplc="0ACEFA40" w:tentative="1">
      <w:start w:val="1"/>
      <w:numFmt w:val="lowerLetter"/>
      <w:lvlText w:val="%5."/>
      <w:lvlJc w:val="left"/>
      <w:pPr>
        <w:tabs>
          <w:tab w:val="num" w:pos="3600"/>
        </w:tabs>
        <w:ind w:left="3600" w:hanging="360"/>
      </w:pPr>
    </w:lvl>
    <w:lvl w:ilvl="5" w:tplc="1C5E9E98" w:tentative="1">
      <w:start w:val="1"/>
      <w:numFmt w:val="lowerRoman"/>
      <w:lvlText w:val="%6."/>
      <w:lvlJc w:val="right"/>
      <w:pPr>
        <w:tabs>
          <w:tab w:val="num" w:pos="4320"/>
        </w:tabs>
        <w:ind w:left="4320" w:hanging="180"/>
      </w:pPr>
    </w:lvl>
    <w:lvl w:ilvl="6" w:tplc="CCAEDCCE" w:tentative="1">
      <w:start w:val="1"/>
      <w:numFmt w:val="decimal"/>
      <w:lvlText w:val="%7."/>
      <w:lvlJc w:val="left"/>
      <w:pPr>
        <w:tabs>
          <w:tab w:val="num" w:pos="5040"/>
        </w:tabs>
        <w:ind w:left="5040" w:hanging="360"/>
      </w:pPr>
    </w:lvl>
    <w:lvl w:ilvl="7" w:tplc="62E672AC" w:tentative="1">
      <w:start w:val="1"/>
      <w:numFmt w:val="lowerLetter"/>
      <w:lvlText w:val="%8."/>
      <w:lvlJc w:val="left"/>
      <w:pPr>
        <w:tabs>
          <w:tab w:val="num" w:pos="5760"/>
        </w:tabs>
        <w:ind w:left="5760" w:hanging="360"/>
      </w:pPr>
    </w:lvl>
    <w:lvl w:ilvl="8" w:tplc="C79E82DE" w:tentative="1">
      <w:start w:val="1"/>
      <w:numFmt w:val="lowerRoman"/>
      <w:lvlText w:val="%9."/>
      <w:lvlJc w:val="right"/>
      <w:pPr>
        <w:tabs>
          <w:tab w:val="num" w:pos="6480"/>
        </w:tabs>
        <w:ind w:left="6480" w:hanging="180"/>
      </w:pPr>
    </w:lvl>
  </w:abstractNum>
  <w:abstractNum w:abstractNumId="31" w15:restartNumberingAfterBreak="0">
    <w:nsid w:val="676D02B6"/>
    <w:multiLevelType w:val="hybridMultilevel"/>
    <w:tmpl w:val="744A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E0263"/>
    <w:multiLevelType w:val="hybridMultilevel"/>
    <w:tmpl w:val="836C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D1427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6EC12CD7"/>
    <w:multiLevelType w:val="hybridMultilevel"/>
    <w:tmpl w:val="0194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775F89"/>
    <w:multiLevelType w:val="hybridMultilevel"/>
    <w:tmpl w:val="953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E4B7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73A37FC9"/>
    <w:multiLevelType w:val="hybridMultilevel"/>
    <w:tmpl w:val="4848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CF286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73D33F6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753D6769"/>
    <w:multiLevelType w:val="hybridMultilevel"/>
    <w:tmpl w:val="0AEE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A3B7D"/>
    <w:multiLevelType w:val="hybridMultilevel"/>
    <w:tmpl w:val="B2A0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9B45C3"/>
    <w:multiLevelType w:val="hybridMultilevel"/>
    <w:tmpl w:val="1D70A66A"/>
    <w:lvl w:ilvl="0" w:tplc="19FC37A6">
      <w:start w:val="1"/>
      <w:numFmt w:val="decimal"/>
      <w:lvlText w:val="%1."/>
      <w:lvlJc w:val="left"/>
      <w:pPr>
        <w:tabs>
          <w:tab w:val="num" w:pos="720"/>
        </w:tabs>
        <w:ind w:left="720" w:hanging="360"/>
      </w:pPr>
    </w:lvl>
    <w:lvl w:ilvl="1" w:tplc="3FAABCF4" w:tentative="1">
      <w:start w:val="1"/>
      <w:numFmt w:val="lowerLetter"/>
      <w:lvlText w:val="%2."/>
      <w:lvlJc w:val="left"/>
      <w:pPr>
        <w:tabs>
          <w:tab w:val="num" w:pos="1440"/>
        </w:tabs>
        <w:ind w:left="1440" w:hanging="360"/>
      </w:pPr>
    </w:lvl>
    <w:lvl w:ilvl="2" w:tplc="930EF498" w:tentative="1">
      <w:start w:val="1"/>
      <w:numFmt w:val="lowerRoman"/>
      <w:lvlText w:val="%3."/>
      <w:lvlJc w:val="right"/>
      <w:pPr>
        <w:tabs>
          <w:tab w:val="num" w:pos="2160"/>
        </w:tabs>
        <w:ind w:left="2160" w:hanging="180"/>
      </w:pPr>
    </w:lvl>
    <w:lvl w:ilvl="3" w:tplc="2E3C1F02" w:tentative="1">
      <w:start w:val="1"/>
      <w:numFmt w:val="decimal"/>
      <w:lvlText w:val="%4."/>
      <w:lvlJc w:val="left"/>
      <w:pPr>
        <w:tabs>
          <w:tab w:val="num" w:pos="2880"/>
        </w:tabs>
        <w:ind w:left="2880" w:hanging="360"/>
      </w:pPr>
    </w:lvl>
    <w:lvl w:ilvl="4" w:tplc="009A94CE" w:tentative="1">
      <w:start w:val="1"/>
      <w:numFmt w:val="lowerLetter"/>
      <w:lvlText w:val="%5."/>
      <w:lvlJc w:val="left"/>
      <w:pPr>
        <w:tabs>
          <w:tab w:val="num" w:pos="3600"/>
        </w:tabs>
        <w:ind w:left="3600" w:hanging="360"/>
      </w:pPr>
    </w:lvl>
    <w:lvl w:ilvl="5" w:tplc="1D78F5EA" w:tentative="1">
      <w:start w:val="1"/>
      <w:numFmt w:val="lowerRoman"/>
      <w:lvlText w:val="%6."/>
      <w:lvlJc w:val="right"/>
      <w:pPr>
        <w:tabs>
          <w:tab w:val="num" w:pos="4320"/>
        </w:tabs>
        <w:ind w:left="4320" w:hanging="180"/>
      </w:pPr>
    </w:lvl>
    <w:lvl w:ilvl="6" w:tplc="AA609CC8" w:tentative="1">
      <w:start w:val="1"/>
      <w:numFmt w:val="decimal"/>
      <w:lvlText w:val="%7."/>
      <w:lvlJc w:val="left"/>
      <w:pPr>
        <w:tabs>
          <w:tab w:val="num" w:pos="5040"/>
        </w:tabs>
        <w:ind w:left="5040" w:hanging="360"/>
      </w:pPr>
    </w:lvl>
    <w:lvl w:ilvl="7" w:tplc="0F9E7284" w:tentative="1">
      <w:start w:val="1"/>
      <w:numFmt w:val="lowerLetter"/>
      <w:lvlText w:val="%8."/>
      <w:lvlJc w:val="left"/>
      <w:pPr>
        <w:tabs>
          <w:tab w:val="num" w:pos="5760"/>
        </w:tabs>
        <w:ind w:left="5760" w:hanging="360"/>
      </w:pPr>
    </w:lvl>
    <w:lvl w:ilvl="8" w:tplc="90325418" w:tentative="1">
      <w:start w:val="1"/>
      <w:numFmt w:val="lowerRoman"/>
      <w:lvlText w:val="%9."/>
      <w:lvlJc w:val="right"/>
      <w:pPr>
        <w:tabs>
          <w:tab w:val="num" w:pos="6480"/>
        </w:tabs>
        <w:ind w:left="6480" w:hanging="180"/>
      </w:pPr>
    </w:lvl>
  </w:abstractNum>
  <w:abstractNum w:abstractNumId="43" w15:restartNumberingAfterBreak="0">
    <w:nsid w:val="7F33119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519781586">
    <w:abstractNumId w:val="42"/>
  </w:num>
  <w:num w:numId="2" w16cid:durableId="1992757003">
    <w:abstractNumId w:val="2"/>
  </w:num>
  <w:num w:numId="3" w16cid:durableId="1497455677">
    <w:abstractNumId w:val="18"/>
  </w:num>
  <w:num w:numId="4" w16cid:durableId="1633563052">
    <w:abstractNumId w:val="28"/>
  </w:num>
  <w:num w:numId="5" w16cid:durableId="1506701907">
    <w:abstractNumId w:val="30"/>
  </w:num>
  <w:num w:numId="6" w16cid:durableId="892498521">
    <w:abstractNumId w:val="25"/>
  </w:num>
  <w:num w:numId="7" w16cid:durableId="365178842">
    <w:abstractNumId w:val="23"/>
  </w:num>
  <w:num w:numId="8" w16cid:durableId="209000430">
    <w:abstractNumId w:val="19"/>
  </w:num>
  <w:num w:numId="9" w16cid:durableId="1087655429">
    <w:abstractNumId w:val="15"/>
  </w:num>
  <w:num w:numId="10" w16cid:durableId="1631394805">
    <w:abstractNumId w:val="1"/>
  </w:num>
  <w:num w:numId="11" w16cid:durableId="1075512734">
    <w:abstractNumId w:val="16"/>
  </w:num>
  <w:num w:numId="12" w16cid:durableId="856382012">
    <w:abstractNumId w:val="24"/>
  </w:num>
  <w:num w:numId="13" w16cid:durableId="2026786242">
    <w:abstractNumId w:val="36"/>
  </w:num>
  <w:num w:numId="14" w16cid:durableId="1585450209">
    <w:abstractNumId w:val="43"/>
  </w:num>
  <w:num w:numId="15" w16cid:durableId="1432627070">
    <w:abstractNumId w:val="39"/>
  </w:num>
  <w:num w:numId="16" w16cid:durableId="962535052">
    <w:abstractNumId w:val="9"/>
  </w:num>
  <w:num w:numId="17" w16cid:durableId="338582837">
    <w:abstractNumId w:val="21"/>
  </w:num>
  <w:num w:numId="18" w16cid:durableId="319164816">
    <w:abstractNumId w:val="10"/>
  </w:num>
  <w:num w:numId="19" w16cid:durableId="1888906916">
    <w:abstractNumId w:val="33"/>
  </w:num>
  <w:num w:numId="20" w16cid:durableId="1602957688">
    <w:abstractNumId w:val="27"/>
  </w:num>
  <w:num w:numId="21" w16cid:durableId="374276854">
    <w:abstractNumId w:val="26"/>
  </w:num>
  <w:num w:numId="22" w16cid:durableId="1305505044">
    <w:abstractNumId w:val="38"/>
  </w:num>
  <w:num w:numId="23" w16cid:durableId="1528369546">
    <w:abstractNumId w:val="12"/>
  </w:num>
  <w:num w:numId="24" w16cid:durableId="162822068">
    <w:abstractNumId w:val="20"/>
  </w:num>
  <w:num w:numId="25" w16cid:durableId="361517241">
    <w:abstractNumId w:val="37"/>
  </w:num>
  <w:num w:numId="26" w16cid:durableId="267659531">
    <w:abstractNumId w:val="8"/>
  </w:num>
  <w:num w:numId="27" w16cid:durableId="1145704624">
    <w:abstractNumId w:val="31"/>
  </w:num>
  <w:num w:numId="28" w16cid:durableId="1520971614">
    <w:abstractNumId w:val="32"/>
  </w:num>
  <w:num w:numId="29" w16cid:durableId="1384402985">
    <w:abstractNumId w:val="17"/>
  </w:num>
  <w:num w:numId="30" w16cid:durableId="2070497121">
    <w:abstractNumId w:val="11"/>
  </w:num>
  <w:num w:numId="31" w16cid:durableId="463083595">
    <w:abstractNumId w:val="35"/>
  </w:num>
  <w:num w:numId="32" w16cid:durableId="909736122">
    <w:abstractNumId w:val="34"/>
  </w:num>
  <w:num w:numId="33" w16cid:durableId="1304193495">
    <w:abstractNumId w:val="13"/>
  </w:num>
  <w:num w:numId="34" w16cid:durableId="517889196">
    <w:abstractNumId w:val="41"/>
  </w:num>
  <w:num w:numId="35" w16cid:durableId="1841775383">
    <w:abstractNumId w:val="40"/>
  </w:num>
  <w:num w:numId="36" w16cid:durableId="270357657">
    <w:abstractNumId w:val="4"/>
  </w:num>
  <w:num w:numId="37" w16cid:durableId="814183094">
    <w:abstractNumId w:val="3"/>
  </w:num>
  <w:num w:numId="38" w16cid:durableId="36781535">
    <w:abstractNumId w:val="14"/>
  </w:num>
  <w:num w:numId="39" w16cid:durableId="1579367551">
    <w:abstractNumId w:val="7"/>
  </w:num>
  <w:num w:numId="40" w16cid:durableId="281574830">
    <w:abstractNumId w:val="5"/>
  </w:num>
  <w:num w:numId="41" w16cid:durableId="413740965">
    <w:abstractNumId w:val="22"/>
  </w:num>
  <w:num w:numId="42" w16cid:durableId="292709213">
    <w:abstractNumId w:val="6"/>
  </w:num>
  <w:num w:numId="43" w16cid:durableId="889998365">
    <w:abstractNumId w:val="29"/>
  </w:num>
  <w:num w:numId="44" w16cid:durableId="1038815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88"/>
    <w:rsid w:val="00007ADF"/>
    <w:rsid w:val="0001775B"/>
    <w:rsid w:val="0002039E"/>
    <w:rsid w:val="0005513D"/>
    <w:rsid w:val="00085CCE"/>
    <w:rsid w:val="000A1925"/>
    <w:rsid w:val="000A5BC5"/>
    <w:rsid w:val="000B485D"/>
    <w:rsid w:val="000B54FF"/>
    <w:rsid w:val="000B65CD"/>
    <w:rsid w:val="000C2DDD"/>
    <w:rsid w:val="000D28F8"/>
    <w:rsid w:val="000E60D8"/>
    <w:rsid w:val="000E7354"/>
    <w:rsid w:val="0010321F"/>
    <w:rsid w:val="00120730"/>
    <w:rsid w:val="0014585F"/>
    <w:rsid w:val="00151433"/>
    <w:rsid w:val="00174B0F"/>
    <w:rsid w:val="0018199F"/>
    <w:rsid w:val="00197AFE"/>
    <w:rsid w:val="001A3824"/>
    <w:rsid w:val="001A4A5C"/>
    <w:rsid w:val="001C0B50"/>
    <w:rsid w:val="001D34F6"/>
    <w:rsid w:val="001D4175"/>
    <w:rsid w:val="002362E7"/>
    <w:rsid w:val="002365EA"/>
    <w:rsid w:val="00276B32"/>
    <w:rsid w:val="0028034C"/>
    <w:rsid w:val="00281639"/>
    <w:rsid w:val="00294712"/>
    <w:rsid w:val="002A51F8"/>
    <w:rsid w:val="002B1DB1"/>
    <w:rsid w:val="002C471C"/>
    <w:rsid w:val="002F5932"/>
    <w:rsid w:val="002F768D"/>
    <w:rsid w:val="003014DA"/>
    <w:rsid w:val="00311138"/>
    <w:rsid w:val="0031306D"/>
    <w:rsid w:val="00340973"/>
    <w:rsid w:val="00356399"/>
    <w:rsid w:val="00356997"/>
    <w:rsid w:val="00381E2C"/>
    <w:rsid w:val="003921BA"/>
    <w:rsid w:val="00392D24"/>
    <w:rsid w:val="003A06DF"/>
    <w:rsid w:val="003B374F"/>
    <w:rsid w:val="003C1413"/>
    <w:rsid w:val="003C5ECB"/>
    <w:rsid w:val="003C6715"/>
    <w:rsid w:val="003E5C6C"/>
    <w:rsid w:val="003F01FE"/>
    <w:rsid w:val="00407A60"/>
    <w:rsid w:val="00445E5F"/>
    <w:rsid w:val="00456F2C"/>
    <w:rsid w:val="00457838"/>
    <w:rsid w:val="00465227"/>
    <w:rsid w:val="004745C5"/>
    <w:rsid w:val="004746CC"/>
    <w:rsid w:val="00483EC7"/>
    <w:rsid w:val="00487363"/>
    <w:rsid w:val="00491E22"/>
    <w:rsid w:val="004923FC"/>
    <w:rsid w:val="004B1ACE"/>
    <w:rsid w:val="004D53A0"/>
    <w:rsid w:val="004F7C8F"/>
    <w:rsid w:val="00514759"/>
    <w:rsid w:val="00531CB6"/>
    <w:rsid w:val="0054172F"/>
    <w:rsid w:val="00563860"/>
    <w:rsid w:val="00564251"/>
    <w:rsid w:val="00566403"/>
    <w:rsid w:val="00566F5F"/>
    <w:rsid w:val="00594868"/>
    <w:rsid w:val="00596B60"/>
    <w:rsid w:val="005A2325"/>
    <w:rsid w:val="005D19BF"/>
    <w:rsid w:val="005D1E01"/>
    <w:rsid w:val="005D5032"/>
    <w:rsid w:val="005E1705"/>
    <w:rsid w:val="005E78C8"/>
    <w:rsid w:val="005F1100"/>
    <w:rsid w:val="005F2D77"/>
    <w:rsid w:val="006150B6"/>
    <w:rsid w:val="00652D67"/>
    <w:rsid w:val="006731F4"/>
    <w:rsid w:val="0067360D"/>
    <w:rsid w:val="006738BF"/>
    <w:rsid w:val="00673D52"/>
    <w:rsid w:val="006858EA"/>
    <w:rsid w:val="00693F5B"/>
    <w:rsid w:val="006A4187"/>
    <w:rsid w:val="006A4884"/>
    <w:rsid w:val="006A79BC"/>
    <w:rsid w:val="006D45C8"/>
    <w:rsid w:val="006E7DBF"/>
    <w:rsid w:val="007062DE"/>
    <w:rsid w:val="00723A12"/>
    <w:rsid w:val="00735D2C"/>
    <w:rsid w:val="0077722F"/>
    <w:rsid w:val="007871F4"/>
    <w:rsid w:val="00794B48"/>
    <w:rsid w:val="007A2381"/>
    <w:rsid w:val="007B7F2D"/>
    <w:rsid w:val="007D35EB"/>
    <w:rsid w:val="007D3B25"/>
    <w:rsid w:val="007E4D29"/>
    <w:rsid w:val="0080199D"/>
    <w:rsid w:val="00802C7F"/>
    <w:rsid w:val="00834295"/>
    <w:rsid w:val="00837887"/>
    <w:rsid w:val="0085620B"/>
    <w:rsid w:val="00857740"/>
    <w:rsid w:val="00857F4E"/>
    <w:rsid w:val="00871DE5"/>
    <w:rsid w:val="00872A0D"/>
    <w:rsid w:val="00874703"/>
    <w:rsid w:val="008B7F76"/>
    <w:rsid w:val="008C0471"/>
    <w:rsid w:val="008C7522"/>
    <w:rsid w:val="008D5BD3"/>
    <w:rsid w:val="009207A7"/>
    <w:rsid w:val="00941065"/>
    <w:rsid w:val="009428F0"/>
    <w:rsid w:val="009960FD"/>
    <w:rsid w:val="009A1EA5"/>
    <w:rsid w:val="009F56D3"/>
    <w:rsid w:val="00A01D98"/>
    <w:rsid w:val="00A02AF1"/>
    <w:rsid w:val="00A10B7A"/>
    <w:rsid w:val="00A2028D"/>
    <w:rsid w:val="00A43C30"/>
    <w:rsid w:val="00A47B60"/>
    <w:rsid w:val="00A53703"/>
    <w:rsid w:val="00A8009A"/>
    <w:rsid w:val="00AA4D87"/>
    <w:rsid w:val="00AB296E"/>
    <w:rsid w:val="00AB5101"/>
    <w:rsid w:val="00AC175B"/>
    <w:rsid w:val="00AC27AD"/>
    <w:rsid w:val="00AE7041"/>
    <w:rsid w:val="00B12C09"/>
    <w:rsid w:val="00B13252"/>
    <w:rsid w:val="00B13A3E"/>
    <w:rsid w:val="00B20C25"/>
    <w:rsid w:val="00B21E83"/>
    <w:rsid w:val="00B42AA2"/>
    <w:rsid w:val="00B45172"/>
    <w:rsid w:val="00B56B8D"/>
    <w:rsid w:val="00B64786"/>
    <w:rsid w:val="00B71CB4"/>
    <w:rsid w:val="00B7219A"/>
    <w:rsid w:val="00B73ED6"/>
    <w:rsid w:val="00B97C65"/>
    <w:rsid w:val="00BA2A49"/>
    <w:rsid w:val="00BD6E6C"/>
    <w:rsid w:val="00BE1C17"/>
    <w:rsid w:val="00BF78E9"/>
    <w:rsid w:val="00C03FCF"/>
    <w:rsid w:val="00C072A8"/>
    <w:rsid w:val="00C139F1"/>
    <w:rsid w:val="00C24232"/>
    <w:rsid w:val="00C3397D"/>
    <w:rsid w:val="00C4552A"/>
    <w:rsid w:val="00C53999"/>
    <w:rsid w:val="00C57220"/>
    <w:rsid w:val="00C65AAF"/>
    <w:rsid w:val="00C71348"/>
    <w:rsid w:val="00C72047"/>
    <w:rsid w:val="00C754EA"/>
    <w:rsid w:val="00C8211A"/>
    <w:rsid w:val="00C901E3"/>
    <w:rsid w:val="00CA0401"/>
    <w:rsid w:val="00CA09C1"/>
    <w:rsid w:val="00CA2BDF"/>
    <w:rsid w:val="00CB26CB"/>
    <w:rsid w:val="00CB60DD"/>
    <w:rsid w:val="00CB76C6"/>
    <w:rsid w:val="00CB7954"/>
    <w:rsid w:val="00CD176C"/>
    <w:rsid w:val="00CF3E70"/>
    <w:rsid w:val="00CF5C61"/>
    <w:rsid w:val="00D100F5"/>
    <w:rsid w:val="00D32758"/>
    <w:rsid w:val="00D449A4"/>
    <w:rsid w:val="00D571B3"/>
    <w:rsid w:val="00D672E4"/>
    <w:rsid w:val="00D81A04"/>
    <w:rsid w:val="00D95CA7"/>
    <w:rsid w:val="00DC006F"/>
    <w:rsid w:val="00DE3E21"/>
    <w:rsid w:val="00DE5A9E"/>
    <w:rsid w:val="00DE6888"/>
    <w:rsid w:val="00DF2949"/>
    <w:rsid w:val="00E00709"/>
    <w:rsid w:val="00E068AC"/>
    <w:rsid w:val="00E32493"/>
    <w:rsid w:val="00E47B38"/>
    <w:rsid w:val="00E47D66"/>
    <w:rsid w:val="00E5365B"/>
    <w:rsid w:val="00E85791"/>
    <w:rsid w:val="00EA09F9"/>
    <w:rsid w:val="00EA1A07"/>
    <w:rsid w:val="00EA3CA4"/>
    <w:rsid w:val="00ED116C"/>
    <w:rsid w:val="00EE0D54"/>
    <w:rsid w:val="00EE24AF"/>
    <w:rsid w:val="00F02F72"/>
    <w:rsid w:val="00F33805"/>
    <w:rsid w:val="00F500AF"/>
    <w:rsid w:val="00F54EF8"/>
    <w:rsid w:val="00F55A57"/>
    <w:rsid w:val="00F606C3"/>
    <w:rsid w:val="00F83AA9"/>
    <w:rsid w:val="00F962E7"/>
    <w:rsid w:val="00FC2A8C"/>
    <w:rsid w:val="00FD2BC3"/>
    <w:rsid w:val="00FE1F7B"/>
    <w:rsid w:val="0C9D1C65"/>
    <w:rsid w:val="10BFDFAE"/>
    <w:rsid w:val="2734BD0B"/>
    <w:rsid w:val="3E4DB293"/>
    <w:rsid w:val="3ED6C4E2"/>
    <w:rsid w:val="4385E8FB"/>
    <w:rsid w:val="444435D9"/>
    <w:rsid w:val="4CD4C13F"/>
    <w:rsid w:val="4EE57FEC"/>
    <w:rsid w:val="56951087"/>
    <w:rsid w:val="5F263A5F"/>
    <w:rsid w:val="67A9ECD6"/>
    <w:rsid w:val="7AE33A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14FD0"/>
  <w15:chartTrackingRefBased/>
  <w15:docId w15:val="{FA4D03B1-3B06-4D20-98AF-0DC8C3FF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Tahoma" w:hAnsi="Tahoma"/>
      <w:b/>
      <w:sz w:val="22"/>
    </w:rPr>
  </w:style>
  <w:style w:type="paragraph" w:styleId="Heading3">
    <w:name w:val="heading 3"/>
    <w:basedOn w:val="Normal"/>
    <w:next w:val="Normal"/>
    <w:link w:val="Heading3Char"/>
    <w:qFormat/>
    <w:pPr>
      <w:keepNext/>
      <w:tabs>
        <w:tab w:val="left" w:pos="2977"/>
      </w:tabs>
      <w:ind w:left="4320" w:hanging="4320"/>
      <w:jc w:val="both"/>
      <w:outlineLvl w:val="2"/>
    </w:pPr>
    <w:rPr>
      <w:rFonts w:ascii="Arial" w:hAnsi="Arial"/>
      <w:b/>
      <w:sz w:val="24"/>
    </w:rPr>
  </w:style>
  <w:style w:type="paragraph" w:styleId="Heading4">
    <w:name w:val="heading 4"/>
    <w:basedOn w:val="Normal"/>
    <w:next w:val="Normal"/>
    <w:link w:val="Heading4Char"/>
    <w:qFormat/>
    <w:rsid w:val="00C8211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C8211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320"/>
      </w:tabs>
      <w:ind w:left="4320" w:hanging="4320"/>
      <w:jc w:val="both"/>
    </w:pPr>
    <w:rPr>
      <w:rFonts w:ascii="Arial" w:hAnsi="Arial"/>
      <w:b/>
      <w:sz w:val="24"/>
    </w:rPr>
  </w:style>
  <w:style w:type="paragraph" w:styleId="BodyTextIndent2">
    <w:name w:val="Body Text Indent 2"/>
    <w:basedOn w:val="Normal"/>
    <w:pPr>
      <w:tabs>
        <w:tab w:val="left" w:pos="3600"/>
      </w:tabs>
      <w:ind w:left="2977" w:hanging="4320"/>
      <w:jc w:val="both"/>
    </w:pPr>
    <w:rPr>
      <w:rFonts w:ascii="Arial" w:hAnsi="Arial"/>
      <w:b/>
      <w:sz w:val="24"/>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semiHidden/>
    <w:rsid w:val="000D28F8"/>
    <w:rPr>
      <w:rFonts w:ascii="Tahoma" w:hAnsi="Tahoma" w:cs="Tahoma"/>
      <w:sz w:val="16"/>
      <w:szCs w:val="16"/>
    </w:rPr>
  </w:style>
  <w:style w:type="character" w:customStyle="1" w:styleId="Heading4Char">
    <w:name w:val="Heading 4 Char"/>
    <w:link w:val="Heading4"/>
    <w:rsid w:val="00C8211A"/>
    <w:rPr>
      <w:rFonts w:ascii="Calibri" w:eastAsia="Times New Roman" w:hAnsi="Calibri" w:cs="Times New Roman"/>
      <w:b/>
      <w:bCs/>
      <w:sz w:val="28"/>
      <w:szCs w:val="28"/>
    </w:rPr>
  </w:style>
  <w:style w:type="character" w:customStyle="1" w:styleId="Heading5Char">
    <w:name w:val="Heading 5 Char"/>
    <w:link w:val="Heading5"/>
    <w:rsid w:val="00C8211A"/>
    <w:rPr>
      <w:rFonts w:ascii="Calibri" w:eastAsia="Times New Roman" w:hAnsi="Calibri" w:cs="Times New Roman"/>
      <w:b/>
      <w:bCs/>
      <w:i/>
      <w:iCs/>
      <w:sz w:val="26"/>
      <w:szCs w:val="26"/>
    </w:rPr>
  </w:style>
  <w:style w:type="paragraph" w:styleId="Title">
    <w:name w:val="Title"/>
    <w:basedOn w:val="Normal"/>
    <w:link w:val="TitleChar"/>
    <w:qFormat/>
    <w:rsid w:val="00C8211A"/>
    <w:pPr>
      <w:jc w:val="center"/>
    </w:pPr>
    <w:rPr>
      <w:rFonts w:ascii="Arial" w:hAnsi="Arial"/>
      <w:b/>
      <w:sz w:val="24"/>
      <w:u w:val="single"/>
      <w:lang w:val="en-US"/>
    </w:rPr>
  </w:style>
  <w:style w:type="character" w:customStyle="1" w:styleId="TitleChar">
    <w:name w:val="Title Char"/>
    <w:link w:val="Title"/>
    <w:rsid w:val="00C8211A"/>
    <w:rPr>
      <w:rFonts w:ascii="Arial" w:hAnsi="Arial"/>
      <w:b/>
      <w:sz w:val="24"/>
      <w:u w:val="single"/>
      <w:lang w:val="en-US"/>
    </w:rPr>
  </w:style>
  <w:style w:type="table" w:styleId="TableGrid">
    <w:name w:val="Table Grid"/>
    <w:basedOn w:val="TableNormal"/>
    <w:rsid w:val="004652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02C7F"/>
    <w:pPr>
      <w:ind w:left="720"/>
    </w:pPr>
  </w:style>
  <w:style w:type="character" w:customStyle="1" w:styleId="Heading1Char">
    <w:name w:val="Heading 1 Char"/>
    <w:link w:val="Heading1"/>
    <w:rsid w:val="005E78C8"/>
    <w:rPr>
      <w:rFonts w:ascii="Arial" w:hAnsi="Arial" w:cs="Arial"/>
      <w:b/>
      <w:bCs/>
      <w:kern w:val="32"/>
      <w:sz w:val="32"/>
      <w:szCs w:val="32"/>
    </w:rPr>
  </w:style>
  <w:style w:type="character" w:customStyle="1" w:styleId="Heading3Char">
    <w:name w:val="Heading 3 Char"/>
    <w:link w:val="Heading3"/>
    <w:rsid w:val="005E78C8"/>
    <w:rPr>
      <w:rFonts w:ascii="Arial" w:hAnsi="Arial"/>
      <w:b/>
      <w:sz w:val="24"/>
    </w:rPr>
  </w:style>
  <w:style w:type="character" w:customStyle="1" w:styleId="FooterChar">
    <w:name w:val="Footer Char"/>
    <w:basedOn w:val="DefaultParagraphFont"/>
    <w:link w:val="Footer"/>
    <w:uiPriority w:val="99"/>
    <w:rsid w:val="00C901E3"/>
  </w:style>
  <w:style w:type="paragraph" w:styleId="DocumentMap">
    <w:name w:val="Document Map"/>
    <w:basedOn w:val="Normal"/>
    <w:semiHidden/>
    <w:rsid w:val="006D45C8"/>
    <w:pPr>
      <w:shd w:val="clear" w:color="auto" w:fill="000080"/>
    </w:pPr>
    <w:rPr>
      <w:rFonts w:ascii="Tahoma" w:hAnsi="Tahoma" w:cs="Tahoma"/>
    </w:rPr>
  </w:style>
  <w:style w:type="paragraph" w:styleId="NoSpacing">
    <w:name w:val="No Spacing"/>
    <w:uiPriority w:val="1"/>
    <w:qFormat/>
    <w:rsid w:val="00DE5A9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576">
      <w:bodyDiv w:val="1"/>
      <w:marLeft w:val="0"/>
      <w:marRight w:val="0"/>
      <w:marTop w:val="0"/>
      <w:marBottom w:val="0"/>
      <w:divBdr>
        <w:top w:val="none" w:sz="0" w:space="0" w:color="auto"/>
        <w:left w:val="none" w:sz="0" w:space="0" w:color="auto"/>
        <w:bottom w:val="none" w:sz="0" w:space="0" w:color="auto"/>
        <w:right w:val="none" w:sz="0" w:space="0" w:color="auto"/>
      </w:divBdr>
    </w:div>
    <w:div w:id="546258272">
      <w:bodyDiv w:val="1"/>
      <w:marLeft w:val="0"/>
      <w:marRight w:val="0"/>
      <w:marTop w:val="0"/>
      <w:marBottom w:val="0"/>
      <w:divBdr>
        <w:top w:val="none" w:sz="0" w:space="0" w:color="auto"/>
        <w:left w:val="none" w:sz="0" w:space="0" w:color="auto"/>
        <w:bottom w:val="none" w:sz="0" w:space="0" w:color="auto"/>
        <w:right w:val="none" w:sz="0" w:space="0" w:color="auto"/>
      </w:divBdr>
    </w:div>
    <w:div w:id="593587812">
      <w:bodyDiv w:val="1"/>
      <w:marLeft w:val="0"/>
      <w:marRight w:val="0"/>
      <w:marTop w:val="0"/>
      <w:marBottom w:val="0"/>
      <w:divBdr>
        <w:top w:val="none" w:sz="0" w:space="0" w:color="auto"/>
        <w:left w:val="none" w:sz="0" w:space="0" w:color="auto"/>
        <w:bottom w:val="none" w:sz="0" w:space="0" w:color="auto"/>
        <w:right w:val="none" w:sz="0" w:space="0" w:color="auto"/>
      </w:divBdr>
    </w:div>
    <w:div w:id="934439503">
      <w:bodyDiv w:val="1"/>
      <w:marLeft w:val="0"/>
      <w:marRight w:val="0"/>
      <w:marTop w:val="0"/>
      <w:marBottom w:val="0"/>
      <w:divBdr>
        <w:top w:val="none" w:sz="0" w:space="0" w:color="auto"/>
        <w:left w:val="none" w:sz="0" w:space="0" w:color="auto"/>
        <w:bottom w:val="none" w:sz="0" w:space="0" w:color="auto"/>
        <w:right w:val="none" w:sz="0" w:space="0" w:color="auto"/>
      </w:divBdr>
    </w:div>
    <w:div w:id="145143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6" ma:contentTypeDescription="Create a new document." ma:contentTypeScope="" ma:versionID="0c92cf07c323d02517b6dbd466570358">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565c4e4e87fdd4ab00a1c46c3c8ef6a9"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1150c3-ad01-476e-9510-b267efc47c4e}"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0046d9-1fbb-42c8-b7b4-a06f82f18bd3" xsi:nil="true"/>
    <lcf76f155ced4ddcb4097134ff3c332f xmlns="eff1572d-737e-43f8-b18a-1b98c6635b63">
      <Terms xmlns="http://schemas.microsoft.com/office/infopath/2007/PartnerControls"/>
    </lcf76f155ced4ddcb4097134ff3c332f>
    <SharedWithUsers xmlns="aa0046d9-1fbb-42c8-b7b4-a06f82f18bd3">
      <UserInfo>
        <DisplayName>Nicola Hamm</DisplayName>
        <AccountId>18</AccountId>
        <AccountType/>
      </UserInfo>
      <UserInfo>
        <DisplayName>Karen Sinnott</DisplayName>
        <AccountId>14</AccountId>
        <AccountType/>
      </UserInfo>
      <UserInfo>
        <DisplayName>Joanne Noguera</DisplayName>
        <AccountId>237</AccountId>
        <AccountType/>
      </UserInfo>
      <UserInfo>
        <DisplayName>HR Assistant</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135F125-8F40-42CF-9F24-2E9FC63AC2C4}"/>
</file>

<file path=customXml/itemProps2.xml><?xml version="1.0" encoding="utf-8"?>
<ds:datastoreItem xmlns:ds="http://schemas.openxmlformats.org/officeDocument/2006/customXml" ds:itemID="{356E019D-F8CD-47CA-996A-249742C972C1}">
  <ds:schemaRefs>
    <ds:schemaRef ds:uri="http://schemas.microsoft.com/office/2006/metadata/properties"/>
    <ds:schemaRef ds:uri="http://schemas.microsoft.com/office/infopath/2007/PartnerControls"/>
    <ds:schemaRef ds:uri="aa0046d9-1fbb-42c8-b7b4-a06f82f18bd3"/>
    <ds:schemaRef ds:uri="eff1572d-737e-43f8-b18a-1b98c6635b63"/>
    <ds:schemaRef ds:uri="0eecb063-a0df-41d6-a53a-ee2ff10df189"/>
    <ds:schemaRef ds:uri="2fa5ac18-bdb8-43c2-845f-eadf94742a07"/>
  </ds:schemaRefs>
</ds:datastoreItem>
</file>

<file path=customXml/itemProps3.xml><?xml version="1.0" encoding="utf-8"?>
<ds:datastoreItem xmlns:ds="http://schemas.openxmlformats.org/officeDocument/2006/customXml" ds:itemID="{EC228D3C-7747-43A2-B2FC-4BE3EFEBD9E9}">
  <ds:schemaRefs>
    <ds:schemaRef ds:uri="http://schemas.microsoft.com/sharepoint/v3/contenttype/forms"/>
  </ds:schemaRefs>
</ds:datastoreItem>
</file>

<file path=customXml/itemProps4.xml><?xml version="1.0" encoding="utf-8"?>
<ds:datastoreItem xmlns:ds="http://schemas.openxmlformats.org/officeDocument/2006/customXml" ds:itemID="{6E93EA38-B144-4455-90BE-B3C098EC2A1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1767</Words>
  <Characters>9892</Characters>
  <Application>Microsoft Office Word</Application>
  <DocSecurity>0</DocSecurity>
  <Lines>82</Lines>
  <Paragraphs>23</Paragraphs>
  <ScaleCrop>false</ScaleCrop>
  <Company>Promega Systems Ltd</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FRANCIS HOSPICE</dc:title>
  <dc:subject/>
  <dc:creator>lorrainehart</dc:creator>
  <cp:keywords/>
  <cp:lastModifiedBy>Debbie Bird</cp:lastModifiedBy>
  <cp:revision>2</cp:revision>
  <cp:lastPrinted>2008-10-29T10:51:00Z</cp:lastPrinted>
  <dcterms:created xsi:type="dcterms:W3CDTF">2025-07-18T12:48:00Z</dcterms:created>
  <dcterms:modified xsi:type="dcterms:W3CDTF">2025-07-18T12:48:00Z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Karen Sinnott</vt:lpwstr>
  </property>
  <property fmtid="{D5CDD505-2E9C-101B-9397-08002B2CF9AE}" pid="3" name="Order">
    <vt:lpwstr>2705800.00000000</vt:lpwstr>
  </property>
  <property fmtid="{D5CDD505-2E9C-101B-9397-08002B2CF9AE}" pid="4" name="display_urn:schemas-microsoft-com:office:office#Author">
    <vt:lpwstr>Karen Sinnott</vt:lpwstr>
  </property>
  <property fmtid="{D5CDD505-2E9C-101B-9397-08002B2CF9AE}" pid="5" name="ContentTypeId">
    <vt:lpwstr>0x01010046D5F9FBE5D63348A980B77047C40BF4</vt:lpwstr>
  </property>
  <property fmtid="{D5CDD505-2E9C-101B-9397-08002B2CF9AE}" pid="6" name="MediaServiceImageTags">
    <vt:lpwstr/>
  </property>
</Properties>
</file>